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6F53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  <w:bookmarkStart w:id="0" w:name="_GoBack"/>
      <w:bookmarkEnd w:id="0"/>
    </w:p>
    <w:p w:rsidR="00930B2D" w:rsidRDefault="00930B2D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930B2D" w:rsidRDefault="00930B2D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930B2D" w:rsidRDefault="00930B2D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930B2D" w:rsidRPr="005E3414" w:rsidRDefault="00930B2D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Pr="005E3414" w:rsidRDefault="00FC6F53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FC6F53" w:rsidRPr="005E3414" w:rsidRDefault="00930B2D" w:rsidP="00674287">
      <w:pPr>
        <w:jc w:val="center"/>
        <w:rPr>
          <w:sz w:val="26"/>
          <w:szCs w:val="26"/>
        </w:rPr>
      </w:pPr>
      <w:r>
        <w:rPr>
          <w:sz w:val="26"/>
          <w:szCs w:val="26"/>
        </w:rPr>
        <w:t>ПРОЕКТ д</w:t>
      </w:r>
      <w:r w:rsidR="00FC6F53" w:rsidRPr="005E3414">
        <w:rPr>
          <w:sz w:val="26"/>
          <w:szCs w:val="26"/>
        </w:rPr>
        <w:t>олжностно</w:t>
      </w:r>
      <w:r>
        <w:rPr>
          <w:sz w:val="26"/>
          <w:szCs w:val="26"/>
        </w:rPr>
        <w:t xml:space="preserve">го </w:t>
      </w:r>
      <w:r w:rsidR="00FC6F53" w:rsidRPr="005E3414">
        <w:rPr>
          <w:sz w:val="26"/>
          <w:szCs w:val="26"/>
        </w:rPr>
        <w:t xml:space="preserve"> регламент</w:t>
      </w:r>
      <w:r>
        <w:rPr>
          <w:sz w:val="26"/>
          <w:szCs w:val="26"/>
        </w:rPr>
        <w:t xml:space="preserve">а </w:t>
      </w:r>
      <w:r w:rsidR="00FC6F53" w:rsidRPr="005E3414">
        <w:rPr>
          <w:sz w:val="26"/>
          <w:szCs w:val="26"/>
        </w:rPr>
        <w:br/>
      </w:r>
      <w:r w:rsidR="00B3383B" w:rsidRPr="005E3414">
        <w:rPr>
          <w:sz w:val="26"/>
          <w:szCs w:val="26"/>
        </w:rPr>
        <w:t xml:space="preserve">старшего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="00985BEC" w:rsidRPr="005E3414">
        <w:rPr>
          <w:sz w:val="26"/>
          <w:szCs w:val="26"/>
        </w:rPr>
        <w:t xml:space="preserve"> </w:t>
      </w:r>
      <w:r w:rsidR="007C7E18" w:rsidRPr="005E3414">
        <w:rPr>
          <w:sz w:val="26"/>
          <w:szCs w:val="26"/>
        </w:rPr>
        <w:t xml:space="preserve"> отдела</w:t>
      </w:r>
      <w:r w:rsidR="00FC6F53" w:rsidRPr="005E3414">
        <w:rPr>
          <w:sz w:val="26"/>
          <w:szCs w:val="26"/>
        </w:rPr>
        <w:t xml:space="preserve"> работы с налогоплательщиками</w:t>
      </w:r>
      <w:r w:rsidR="00B315FD" w:rsidRPr="005E3414">
        <w:rPr>
          <w:sz w:val="26"/>
          <w:szCs w:val="26"/>
        </w:rPr>
        <w:t xml:space="preserve"> </w:t>
      </w:r>
      <w:r w:rsidR="00FC6F53" w:rsidRPr="005E3414">
        <w:rPr>
          <w:sz w:val="26"/>
          <w:szCs w:val="26"/>
        </w:rPr>
        <w:t>Межрайонной ИФНС России №</w:t>
      </w:r>
      <w:r w:rsidR="00AC6FD9" w:rsidRPr="005E3414">
        <w:rPr>
          <w:sz w:val="26"/>
          <w:szCs w:val="26"/>
        </w:rPr>
        <w:t xml:space="preserve"> </w:t>
      </w:r>
      <w:r w:rsidR="00FC6F53" w:rsidRPr="005E3414">
        <w:rPr>
          <w:sz w:val="26"/>
          <w:szCs w:val="26"/>
        </w:rPr>
        <w:t>6 по Ставропольскому краю</w:t>
      </w:r>
    </w:p>
    <w:p w:rsidR="00FC6F53" w:rsidRPr="005E3414" w:rsidRDefault="00FC6F53" w:rsidP="00674287">
      <w:pPr>
        <w:jc w:val="center"/>
        <w:rPr>
          <w:b/>
          <w:bCs/>
          <w:sz w:val="26"/>
          <w:szCs w:val="26"/>
        </w:rPr>
      </w:pPr>
    </w:p>
    <w:p w:rsidR="00FC6F53" w:rsidRPr="005E3414" w:rsidRDefault="00FC6F53" w:rsidP="004B7353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E3414">
        <w:rPr>
          <w:rFonts w:ascii="Times New Roman" w:hAnsi="Times New Roman" w:cs="Times New Roman"/>
          <w:b/>
          <w:bCs/>
          <w:sz w:val="26"/>
          <w:szCs w:val="26"/>
        </w:rPr>
        <w:t>I. Общие положения</w:t>
      </w:r>
    </w:p>
    <w:p w:rsidR="00FC6F53" w:rsidRPr="005E3414" w:rsidRDefault="00FC6F53" w:rsidP="004B7353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B3383B" w:rsidRPr="005E3414" w:rsidRDefault="00FC6F53" w:rsidP="00B3383B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1. Должность федеральной государственной гражданской службы (далее – гражданская служба) </w:t>
      </w:r>
      <w:r w:rsidR="00B3383B" w:rsidRPr="005E3414">
        <w:rPr>
          <w:sz w:val="26"/>
          <w:szCs w:val="26"/>
        </w:rPr>
        <w:t xml:space="preserve">старшего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Pr="005E3414">
        <w:rPr>
          <w:sz w:val="26"/>
          <w:szCs w:val="26"/>
        </w:rPr>
        <w:t xml:space="preserve"> отдела работы с налогоплательщиками Межрайонной ИФНС России №</w:t>
      </w:r>
      <w:r w:rsidR="00AC6FD9" w:rsidRPr="005E3414">
        <w:rPr>
          <w:sz w:val="26"/>
          <w:szCs w:val="26"/>
        </w:rPr>
        <w:t xml:space="preserve"> </w:t>
      </w:r>
      <w:r w:rsidRPr="005E3414">
        <w:rPr>
          <w:sz w:val="26"/>
          <w:szCs w:val="26"/>
        </w:rPr>
        <w:t xml:space="preserve">6 по Ставропольскому краю  (далее – </w:t>
      </w:r>
      <w:r w:rsidR="00B3383B" w:rsidRPr="005E3414">
        <w:rPr>
          <w:sz w:val="26"/>
          <w:szCs w:val="26"/>
        </w:rPr>
        <w:t xml:space="preserve">старший </w:t>
      </w:r>
      <w:r w:rsidR="00B315FD" w:rsidRPr="005E3414">
        <w:rPr>
          <w:sz w:val="26"/>
          <w:szCs w:val="26"/>
        </w:rPr>
        <w:t>государственный налоговый инспектор</w:t>
      </w:r>
      <w:r w:rsidRPr="005E3414">
        <w:rPr>
          <w:sz w:val="26"/>
          <w:szCs w:val="26"/>
        </w:rPr>
        <w:t xml:space="preserve">) </w:t>
      </w:r>
      <w:r w:rsidR="00B3383B" w:rsidRPr="005E3414">
        <w:rPr>
          <w:sz w:val="26"/>
          <w:szCs w:val="26"/>
        </w:rPr>
        <w:t xml:space="preserve">относится к </w:t>
      </w:r>
      <w:r w:rsidR="00941E0D">
        <w:rPr>
          <w:sz w:val="26"/>
          <w:szCs w:val="26"/>
        </w:rPr>
        <w:t>старшей</w:t>
      </w:r>
      <w:r w:rsidR="00B3383B" w:rsidRPr="005E3414">
        <w:rPr>
          <w:sz w:val="26"/>
          <w:szCs w:val="26"/>
        </w:rPr>
        <w:t xml:space="preserve"> группе должностей гражданской службы категории «специалисты».</w:t>
      </w:r>
    </w:p>
    <w:p w:rsidR="00FC6F53" w:rsidRPr="005E3414" w:rsidRDefault="00B3383B" w:rsidP="00B3383B">
      <w:pPr>
        <w:rPr>
          <w:sz w:val="26"/>
          <w:szCs w:val="26"/>
        </w:rPr>
      </w:pPr>
      <w:r w:rsidRPr="005E3414">
        <w:rPr>
          <w:sz w:val="26"/>
          <w:szCs w:val="26"/>
        </w:rPr>
        <w:t>Регистрационный номер (код) должности –11-3-4-095</w:t>
      </w:r>
      <w:r w:rsidR="00B315FD" w:rsidRPr="005E3414">
        <w:rPr>
          <w:sz w:val="26"/>
          <w:szCs w:val="26"/>
        </w:rPr>
        <w:t>.</w:t>
      </w:r>
    </w:p>
    <w:p w:rsidR="00FC6F53" w:rsidRPr="005E3414" w:rsidRDefault="00FC6F53" w:rsidP="00F57C51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>2. Область профессиональной служебной деятельности</w:t>
      </w:r>
      <w:r w:rsidR="00110477">
        <w:rPr>
          <w:rFonts w:ascii="Times New Roman" w:hAnsi="Times New Roman" w:cs="Times New Roman"/>
          <w:sz w:val="26"/>
          <w:szCs w:val="26"/>
        </w:rPr>
        <w:t xml:space="preserve"> старшего</w:t>
      </w:r>
      <w:r w:rsidRPr="005E3414">
        <w:rPr>
          <w:rFonts w:ascii="Times New Roman" w:hAnsi="Times New Roman" w:cs="Times New Roman"/>
          <w:sz w:val="26"/>
          <w:szCs w:val="26"/>
        </w:rPr>
        <w:t xml:space="preserve"> </w:t>
      </w:r>
      <w:r w:rsidR="00B315FD" w:rsidRPr="005E341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E3414">
        <w:rPr>
          <w:rFonts w:ascii="Times New Roman" w:hAnsi="Times New Roman" w:cs="Times New Roman"/>
          <w:sz w:val="26"/>
          <w:szCs w:val="26"/>
        </w:rPr>
        <w:t>: регулирование налоговой деятельности.</w:t>
      </w:r>
    </w:p>
    <w:p w:rsidR="00FC6F53" w:rsidRPr="005E3414" w:rsidRDefault="00FC6F53" w:rsidP="00E60025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3. Вид профессиональной служебной деятельности </w:t>
      </w:r>
      <w:r w:rsidR="00110477">
        <w:rPr>
          <w:rFonts w:ascii="Times New Roman" w:hAnsi="Times New Roman" w:cs="Times New Roman"/>
          <w:sz w:val="26"/>
          <w:szCs w:val="26"/>
        </w:rPr>
        <w:t xml:space="preserve"> старшего </w:t>
      </w:r>
      <w:r w:rsidR="00B315FD" w:rsidRPr="005E3414">
        <w:rPr>
          <w:rFonts w:ascii="Times New Roman" w:hAnsi="Times New Roman" w:cs="Times New Roman"/>
          <w:sz w:val="26"/>
          <w:szCs w:val="26"/>
        </w:rPr>
        <w:t>государственного налогового инспектора</w:t>
      </w:r>
      <w:r w:rsidRPr="005E3414">
        <w:rPr>
          <w:rFonts w:ascii="Times New Roman" w:hAnsi="Times New Roman" w:cs="Times New Roman"/>
          <w:sz w:val="26"/>
          <w:szCs w:val="26"/>
        </w:rPr>
        <w:t>:</w:t>
      </w:r>
      <w:bookmarkStart w:id="1" w:name="РасчетсБюджетом"/>
      <w:r w:rsidRPr="005E3414">
        <w:rPr>
          <w:rFonts w:ascii="Times New Roman" w:hAnsi="Times New Roman" w:cs="Times New Roman"/>
          <w:sz w:val="26"/>
          <w:szCs w:val="26"/>
        </w:rPr>
        <w:t xml:space="preserve"> </w:t>
      </w:r>
      <w:r w:rsidR="00B3383B" w:rsidRPr="005E3414">
        <w:rPr>
          <w:rFonts w:ascii="Times New Roman" w:hAnsi="Times New Roman" w:cs="Times New Roman"/>
          <w:sz w:val="26"/>
          <w:szCs w:val="26"/>
        </w:rPr>
        <w:t>р</w:t>
      </w:r>
      <w:r w:rsidR="00F57C51" w:rsidRPr="005E3414">
        <w:rPr>
          <w:rFonts w:ascii="Times New Roman" w:hAnsi="Times New Roman" w:cs="Times New Roman"/>
          <w:sz w:val="26"/>
          <w:szCs w:val="26"/>
        </w:rPr>
        <w:t>егулирование в сфере разработки налоговых стандарто</w:t>
      </w:r>
      <w:r w:rsidR="00B315FD" w:rsidRPr="005E3414">
        <w:rPr>
          <w:rFonts w:ascii="Times New Roman" w:hAnsi="Times New Roman" w:cs="Times New Roman"/>
          <w:sz w:val="26"/>
          <w:szCs w:val="26"/>
        </w:rPr>
        <w:t>в, оформления и декларирования</w:t>
      </w:r>
      <w:r w:rsidRPr="005E3414">
        <w:rPr>
          <w:rFonts w:ascii="Times New Roman" w:hAnsi="Times New Roman" w:cs="Times New Roman"/>
          <w:sz w:val="26"/>
          <w:szCs w:val="26"/>
        </w:rPr>
        <w:t xml:space="preserve">. </w:t>
      </w:r>
      <w:bookmarkEnd w:id="1"/>
    </w:p>
    <w:p w:rsidR="00FC6F53" w:rsidRPr="005E3414" w:rsidRDefault="00FC6F53" w:rsidP="00397C11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4. Назначение на должность и освобождение от должности </w:t>
      </w:r>
      <w:r w:rsidR="00B3383B" w:rsidRPr="005E3414">
        <w:rPr>
          <w:sz w:val="26"/>
          <w:szCs w:val="26"/>
        </w:rPr>
        <w:t xml:space="preserve">старшего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Pr="005E3414">
        <w:rPr>
          <w:sz w:val="26"/>
          <w:szCs w:val="26"/>
        </w:rPr>
        <w:t xml:space="preserve"> осуществляются приказом начальника Межрайонной ИФНС России №6 по Ставропольскому краю  (далее – Инспекция).</w:t>
      </w:r>
    </w:p>
    <w:p w:rsidR="00FC6F53" w:rsidRPr="005E3414" w:rsidRDefault="00FC6F53" w:rsidP="00944E3B">
      <w:pPr>
        <w:rPr>
          <w:sz w:val="26"/>
          <w:szCs w:val="26"/>
        </w:rPr>
      </w:pPr>
      <w:r w:rsidRPr="005E3414">
        <w:rPr>
          <w:sz w:val="26"/>
          <w:szCs w:val="26"/>
        </w:rPr>
        <w:t>5. </w:t>
      </w:r>
      <w:r w:rsidR="00B3383B" w:rsidRPr="005E3414">
        <w:rPr>
          <w:sz w:val="26"/>
          <w:szCs w:val="26"/>
        </w:rPr>
        <w:t>Старший г</w:t>
      </w:r>
      <w:r w:rsidR="00B315FD" w:rsidRPr="005E3414">
        <w:rPr>
          <w:sz w:val="26"/>
          <w:szCs w:val="26"/>
        </w:rPr>
        <w:t xml:space="preserve">осударственный налоговый инспектор </w:t>
      </w:r>
      <w:r w:rsidRPr="005E3414">
        <w:rPr>
          <w:sz w:val="26"/>
          <w:szCs w:val="26"/>
        </w:rPr>
        <w:t xml:space="preserve">непосредственно подчиняется начальнику </w:t>
      </w:r>
      <w:r w:rsidR="000E3741" w:rsidRPr="005E3414">
        <w:rPr>
          <w:sz w:val="26"/>
          <w:szCs w:val="26"/>
        </w:rPr>
        <w:t>отдела</w:t>
      </w:r>
      <w:r w:rsidRPr="005E3414">
        <w:rPr>
          <w:sz w:val="26"/>
          <w:szCs w:val="26"/>
        </w:rPr>
        <w:t>.</w:t>
      </w:r>
    </w:p>
    <w:p w:rsidR="00E54ADB" w:rsidRDefault="00E54ADB" w:rsidP="00E54ADB">
      <w:pPr>
        <w:autoSpaceDE w:val="0"/>
        <w:autoSpaceDN w:val="0"/>
        <w:adjustRightInd w:val="0"/>
        <w:ind w:firstLine="85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На период отсутствия </w:t>
      </w:r>
      <w:r w:rsidR="00930B2D">
        <w:rPr>
          <w:color w:val="000000"/>
          <w:sz w:val="26"/>
          <w:szCs w:val="26"/>
        </w:rPr>
        <w:t xml:space="preserve">старшего </w:t>
      </w:r>
      <w:r>
        <w:rPr>
          <w:color w:val="000000"/>
          <w:sz w:val="26"/>
          <w:szCs w:val="26"/>
        </w:rPr>
        <w:t>государственного налогового инспектора  отдела его обязанности исполняет</w:t>
      </w:r>
      <w:r w:rsidR="00930B2D">
        <w:rPr>
          <w:color w:val="000000"/>
          <w:sz w:val="26"/>
          <w:szCs w:val="26"/>
        </w:rPr>
        <w:t xml:space="preserve"> старший </w:t>
      </w:r>
      <w:r>
        <w:rPr>
          <w:color w:val="000000"/>
          <w:sz w:val="26"/>
          <w:szCs w:val="26"/>
        </w:rPr>
        <w:t xml:space="preserve"> государственный налоговый инспектор  или другой специалист отдела. </w:t>
      </w:r>
      <w:r w:rsidR="00930B2D">
        <w:rPr>
          <w:color w:val="000000"/>
          <w:sz w:val="26"/>
          <w:szCs w:val="26"/>
        </w:rPr>
        <w:t>Старший г</w:t>
      </w:r>
      <w:r>
        <w:rPr>
          <w:color w:val="000000"/>
          <w:sz w:val="26"/>
          <w:szCs w:val="26"/>
        </w:rPr>
        <w:t>осударственный налоговый инспектор отдела исполняет обязанности  другого</w:t>
      </w:r>
      <w:r w:rsidR="00930B2D">
        <w:rPr>
          <w:color w:val="000000"/>
          <w:sz w:val="26"/>
          <w:szCs w:val="26"/>
        </w:rPr>
        <w:t xml:space="preserve"> старшего </w:t>
      </w:r>
      <w:r>
        <w:rPr>
          <w:color w:val="000000"/>
          <w:sz w:val="26"/>
          <w:szCs w:val="26"/>
        </w:rPr>
        <w:t xml:space="preserve"> государственного налогового инспектора отдела.</w:t>
      </w:r>
    </w:p>
    <w:p w:rsidR="00FC6F53" w:rsidRPr="005E3414" w:rsidRDefault="00FC6F53" w:rsidP="00560360">
      <w:pPr>
        <w:rPr>
          <w:sz w:val="26"/>
          <w:szCs w:val="26"/>
        </w:rPr>
      </w:pPr>
    </w:p>
    <w:p w:rsidR="00FC6F53" w:rsidRPr="005E3414" w:rsidRDefault="00FC6F53" w:rsidP="003B7A81">
      <w:pPr>
        <w:pStyle w:val="ConsPlusNormal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  <w:r w:rsidRPr="005E3414">
        <w:rPr>
          <w:rFonts w:ascii="Times New Roman" w:hAnsi="Times New Roman" w:cs="Times New Roman"/>
          <w:b/>
          <w:bCs/>
          <w:sz w:val="26"/>
          <w:szCs w:val="26"/>
        </w:rPr>
        <w:t>II. Квалификационные требования</w:t>
      </w:r>
      <w:r w:rsidRPr="005E3414">
        <w:rPr>
          <w:rFonts w:ascii="Times New Roman" w:hAnsi="Times New Roman" w:cs="Times New Roman"/>
          <w:b/>
          <w:bCs/>
          <w:sz w:val="26"/>
          <w:szCs w:val="26"/>
        </w:rPr>
        <w:br/>
        <w:t>для замещения должности гражданской службы</w:t>
      </w:r>
    </w:p>
    <w:p w:rsidR="00FC6F53" w:rsidRPr="005E3414" w:rsidRDefault="00FC6F53" w:rsidP="00B310A4">
      <w:pPr>
        <w:widowControl w:val="0"/>
        <w:rPr>
          <w:sz w:val="26"/>
          <w:szCs w:val="26"/>
          <w:highlight w:val="yellow"/>
        </w:rPr>
      </w:pPr>
    </w:p>
    <w:p w:rsidR="00FC6F53" w:rsidRPr="005E3414" w:rsidRDefault="00FC6F53" w:rsidP="003B7A81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 xml:space="preserve">6. Для замещения должности </w:t>
      </w:r>
      <w:r w:rsidR="00B3383B" w:rsidRPr="005E3414">
        <w:rPr>
          <w:sz w:val="26"/>
          <w:szCs w:val="26"/>
        </w:rPr>
        <w:t xml:space="preserve">старшего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="00402862" w:rsidRPr="005E3414">
        <w:rPr>
          <w:sz w:val="26"/>
          <w:szCs w:val="26"/>
        </w:rPr>
        <w:t xml:space="preserve"> </w:t>
      </w:r>
      <w:r w:rsidRPr="005E3414">
        <w:rPr>
          <w:sz w:val="26"/>
          <w:szCs w:val="26"/>
        </w:rPr>
        <w:t>устанавливаются следующие требования.</w:t>
      </w:r>
    </w:p>
    <w:p w:rsidR="00FC6F53" w:rsidRPr="005E3414" w:rsidRDefault="00FC6F53" w:rsidP="0041019D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6.1. Наличие </w:t>
      </w:r>
      <w:r w:rsidR="00402862" w:rsidRPr="005E3414">
        <w:rPr>
          <w:sz w:val="26"/>
          <w:szCs w:val="26"/>
        </w:rPr>
        <w:t>профессионального</w:t>
      </w:r>
      <w:r w:rsidRPr="005E3414">
        <w:rPr>
          <w:sz w:val="26"/>
          <w:szCs w:val="26"/>
        </w:rPr>
        <w:t xml:space="preserve"> образования.</w:t>
      </w:r>
    </w:p>
    <w:p w:rsidR="00FC6F53" w:rsidRPr="005E3414" w:rsidRDefault="00FC6F53" w:rsidP="0041019D">
      <w:pPr>
        <w:rPr>
          <w:sz w:val="26"/>
          <w:szCs w:val="26"/>
        </w:rPr>
      </w:pPr>
      <w:r w:rsidRPr="005E3414">
        <w:rPr>
          <w:spacing w:val="-2"/>
          <w:sz w:val="26"/>
          <w:szCs w:val="26"/>
        </w:rPr>
        <w:t>6.2. </w:t>
      </w:r>
      <w:r w:rsidRPr="005E3414">
        <w:rPr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174D00" w:rsidRPr="005E3414" w:rsidRDefault="00174D00" w:rsidP="00174D00">
      <w:pPr>
        <w:widowControl w:val="0"/>
        <w:rPr>
          <w:spacing w:val="-2"/>
          <w:sz w:val="26"/>
          <w:szCs w:val="26"/>
        </w:rPr>
      </w:pPr>
      <w:r w:rsidRPr="005E3414">
        <w:rPr>
          <w:spacing w:val="-2"/>
          <w:sz w:val="26"/>
          <w:szCs w:val="26"/>
        </w:rPr>
        <w:t>6.3. </w:t>
      </w:r>
      <w:proofErr w:type="gramStart"/>
      <w:r w:rsidRPr="005E3414">
        <w:rPr>
          <w:spacing w:val="-2"/>
          <w:sz w:val="26"/>
          <w:szCs w:val="26"/>
        </w:rPr>
        <w:t xml:space="preserve">Наличие базовых знаний: </w:t>
      </w:r>
      <w:r w:rsidRPr="005E3414">
        <w:rPr>
          <w:sz w:val="26"/>
          <w:szCs w:val="26"/>
        </w:rPr>
        <w:t xml:space="preserve">государственного языка Российской Федерации (русского языка); основ </w:t>
      </w:r>
      <w:hyperlink r:id="rId9" w:history="1">
        <w:r w:rsidRPr="005E3414">
          <w:rPr>
            <w:rStyle w:val="af7"/>
            <w:sz w:val="26"/>
            <w:szCs w:val="26"/>
            <w:u w:val="none"/>
          </w:rPr>
          <w:t>Конституции</w:t>
        </w:r>
      </w:hyperlink>
      <w:r w:rsidRPr="005E3414">
        <w:rPr>
          <w:sz w:val="26"/>
          <w:szCs w:val="26"/>
        </w:rPr>
        <w:t xml:space="preserve"> Российской Федерации, Федерального </w:t>
      </w:r>
      <w:hyperlink r:id="rId10" w:history="1">
        <w:r w:rsidRPr="005E3414">
          <w:rPr>
            <w:rStyle w:val="af7"/>
            <w:sz w:val="26"/>
            <w:szCs w:val="26"/>
            <w:u w:val="none"/>
          </w:rPr>
          <w:t>закона</w:t>
        </w:r>
      </w:hyperlink>
      <w:r w:rsidRPr="005E3414">
        <w:rPr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Pr="005E3414">
          <w:rPr>
            <w:rStyle w:val="af7"/>
            <w:sz w:val="26"/>
            <w:szCs w:val="26"/>
            <w:u w:val="none"/>
          </w:rPr>
          <w:t>закона</w:t>
        </w:r>
      </w:hyperlink>
      <w:r w:rsidRPr="005E3414">
        <w:rPr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Pr="005E3414">
          <w:rPr>
            <w:rStyle w:val="af7"/>
            <w:sz w:val="26"/>
            <w:szCs w:val="26"/>
            <w:u w:val="none"/>
          </w:rPr>
          <w:t>закона</w:t>
        </w:r>
      </w:hyperlink>
      <w:r w:rsidRPr="005E3414">
        <w:rPr>
          <w:sz w:val="26"/>
          <w:szCs w:val="26"/>
        </w:rPr>
        <w:t xml:space="preserve"> от 25 декабря 2008 г. № 273-ФЗ «О противодействии коррупции», других</w:t>
      </w:r>
      <w:r w:rsidRPr="005E3414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Pr="005E3414">
        <w:rPr>
          <w:spacing w:val="-2"/>
          <w:sz w:val="26"/>
          <w:szCs w:val="26"/>
        </w:rPr>
        <w:t xml:space="preserve"> </w:t>
      </w:r>
      <w:proofErr w:type="gramStart"/>
      <w:r w:rsidRPr="005E3414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</w:t>
      </w:r>
      <w:r w:rsidRPr="005E3414">
        <w:rPr>
          <w:spacing w:val="-2"/>
          <w:sz w:val="26"/>
          <w:szCs w:val="26"/>
        </w:rPr>
        <w:lastRenderedPageBreak/>
        <w:t>работы с обращениями граждан; правил и норм охраны труда, техники безопасности и противопожарной защиты; служебного распорядка Инспекции;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Pr="005E3414">
        <w:rPr>
          <w:spacing w:val="-2"/>
          <w:sz w:val="26"/>
          <w:szCs w:val="26"/>
        </w:rPr>
        <w:t xml:space="preserve"> инструкции по делопроизводству; возможности и особенности </w:t>
      </w:r>
      <w:proofErr w:type="gramStart"/>
      <w:r w:rsidRPr="005E3414">
        <w:rPr>
          <w:spacing w:val="-2"/>
          <w:sz w:val="26"/>
          <w:szCs w:val="26"/>
        </w:rPr>
        <w:t>применения</w:t>
      </w:r>
      <w:proofErr w:type="gramEnd"/>
      <w:r w:rsidRPr="005E3414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174D00" w:rsidRPr="005E3414" w:rsidRDefault="00174D00" w:rsidP="00174D00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>6.4. Наличие профессиональных знаний:</w:t>
      </w:r>
    </w:p>
    <w:p w:rsidR="00174D00" w:rsidRPr="005E3414" w:rsidRDefault="00174D00" w:rsidP="00174D00">
      <w:pPr>
        <w:pStyle w:val="af2"/>
        <w:spacing w:after="0" w:line="240" w:lineRule="auto"/>
        <w:ind w:left="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>6.4.1. В сфере законодательства Российской Федерации:</w:t>
      </w:r>
    </w:p>
    <w:p w:rsidR="00174D00" w:rsidRPr="005E3414" w:rsidRDefault="00174D00" w:rsidP="00174D00">
      <w:pPr>
        <w:pStyle w:val="af2"/>
        <w:numPr>
          <w:ilvl w:val="0"/>
          <w:numId w:val="5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Налоговый кодекс Российской Федерации, </w:t>
      </w:r>
    </w:p>
    <w:p w:rsidR="00174D00" w:rsidRPr="005E3414" w:rsidRDefault="00425A25" w:rsidP="00174D00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13" w:history="1">
        <w:r w:rsidR="00174D00" w:rsidRPr="005E3414">
          <w:rPr>
            <w:rStyle w:val="af7"/>
            <w:sz w:val="26"/>
            <w:szCs w:val="26"/>
            <w:u w:val="none"/>
          </w:rPr>
          <w:t>Кодекс</w:t>
        </w:r>
      </w:hyperlink>
      <w:r w:rsidR="00174D00" w:rsidRPr="005E3414">
        <w:rPr>
          <w:sz w:val="26"/>
          <w:szCs w:val="26"/>
        </w:rPr>
        <w:t xml:space="preserve"> Российской Федерации об административных правонарушениях от 30 декабря 2001 г. N 195-ФЗ (с изменениями и дополнениями);</w:t>
      </w:r>
    </w:p>
    <w:p w:rsidR="00174D00" w:rsidRPr="005E3414" w:rsidRDefault="00174D00" w:rsidP="00174D00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5E3414">
        <w:rPr>
          <w:sz w:val="26"/>
          <w:szCs w:val="26"/>
        </w:rPr>
        <w:t xml:space="preserve">Федеральный </w:t>
      </w:r>
      <w:hyperlink r:id="rId14" w:history="1">
        <w:r w:rsidRPr="005E3414">
          <w:rPr>
            <w:rStyle w:val="af7"/>
            <w:sz w:val="26"/>
            <w:szCs w:val="26"/>
            <w:u w:val="none"/>
          </w:rPr>
          <w:t>закон</w:t>
        </w:r>
      </w:hyperlink>
      <w:r w:rsidRPr="005E3414">
        <w:rPr>
          <w:sz w:val="26"/>
          <w:szCs w:val="26"/>
        </w:rPr>
        <w:t xml:space="preserve"> от 27 июля 2010 г. N 210-ФЗ "Об организации предоставления государственных и муниципальных услуг";</w:t>
      </w:r>
    </w:p>
    <w:p w:rsidR="00174D00" w:rsidRPr="005E3414" w:rsidRDefault="00174D00" w:rsidP="00174D00">
      <w:pPr>
        <w:numPr>
          <w:ilvl w:val="0"/>
          <w:numId w:val="5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r w:rsidRPr="005E3414">
        <w:rPr>
          <w:sz w:val="26"/>
          <w:szCs w:val="26"/>
        </w:rPr>
        <w:t xml:space="preserve">Федеральный </w:t>
      </w:r>
      <w:hyperlink r:id="rId15" w:history="1">
        <w:r w:rsidRPr="005E3414">
          <w:rPr>
            <w:rStyle w:val="af7"/>
            <w:sz w:val="26"/>
            <w:szCs w:val="26"/>
            <w:u w:val="none"/>
          </w:rPr>
          <w:t>закон</w:t>
        </w:r>
      </w:hyperlink>
      <w:r w:rsidRPr="005E3414">
        <w:rPr>
          <w:sz w:val="26"/>
          <w:szCs w:val="26"/>
        </w:rPr>
        <w:t xml:space="preserve"> от 24 июля 2007 г. N 209-ФЗ "О развитии малого и среднего предпринимательства в Российской Федерации";</w:t>
      </w:r>
    </w:p>
    <w:p w:rsidR="00174D00" w:rsidRPr="005E3414" w:rsidRDefault="00174D00" w:rsidP="00174D00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>Федеральный закон от 27 июля 2004 г. № 79-ФЗ «О государственной гражданской службе Российской Федерации»;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Федерации», 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Федеральный закон от 06 октября 2003 г. № 131-ФЗ «Об общих принципах организации местного самоуправления в Российской Федерации», 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Федеральный закон от 09 февраля 2009 г. № 8-ФЗ «Об обеспечении доступа к информации о деятельности государственных органов и органов местного самоуправления», 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Федеральный закон от 27 июля 2010 г. № 210-ФЗ «Об организации предоставления государственных и муниципальных услуг», 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Федеральный закон Российской Федерации от 6 апреля 2011 г. № 63-ФЗ «Об электронной подписи», 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>Федеральный закон от 27.11.2018 N 422-ФЗ (ред. от 08.06.2020) "О проведении эксперимента по установлению специального налогового режима "Налог на профессиональный доход"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174D00" w:rsidRPr="005E3414" w:rsidRDefault="00174D00" w:rsidP="00174D00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Указ Президента Российской Федерации от 11 августа 2016 г. №403 «Об Основных направлениях развития государственной гражданской службы Российской Федерации на 2016¬2018 годы», </w:t>
      </w:r>
    </w:p>
    <w:p w:rsidR="00174D00" w:rsidRPr="005E3414" w:rsidRDefault="00174D00" w:rsidP="00174D00">
      <w:pPr>
        <w:pStyle w:val="af2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30 сентября 2004 г. № 506 «Об утверждении Положения о Федеральной налоговой службе», </w:t>
      </w:r>
    </w:p>
    <w:p w:rsidR="00174D00" w:rsidRPr="005E3414" w:rsidRDefault="00425A25" w:rsidP="00174D00">
      <w:pPr>
        <w:pStyle w:val="af2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6" w:history="1">
        <w:r w:rsidR="00174D00" w:rsidRPr="005E3414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фондов, органами государственной власти субъектов Российской Федерации, органами местного самоуправления",</w:t>
      </w:r>
    </w:p>
    <w:p w:rsidR="00174D00" w:rsidRPr="005E3414" w:rsidRDefault="00425A25" w:rsidP="00174D00">
      <w:pPr>
        <w:numPr>
          <w:ilvl w:val="0"/>
          <w:numId w:val="6"/>
        </w:numPr>
        <w:autoSpaceDE w:val="0"/>
        <w:autoSpaceDN w:val="0"/>
        <w:adjustRightInd w:val="0"/>
        <w:ind w:left="0" w:firstLine="720"/>
        <w:rPr>
          <w:sz w:val="26"/>
          <w:szCs w:val="26"/>
        </w:rPr>
      </w:pPr>
      <w:hyperlink r:id="rId17" w:history="1">
        <w:proofErr w:type="gramStart"/>
        <w:r w:rsidR="00174D00" w:rsidRPr="005E3414">
          <w:rPr>
            <w:rStyle w:val="af7"/>
            <w:sz w:val="26"/>
            <w:szCs w:val="26"/>
            <w:u w:val="none"/>
          </w:rPr>
          <w:t>постановление</w:t>
        </w:r>
      </w:hyperlink>
      <w:r w:rsidR="00174D00" w:rsidRPr="005E3414">
        <w:rPr>
          <w:sz w:val="26"/>
          <w:szCs w:val="26"/>
        </w:rPr>
        <w:t xml:space="preserve"> Правительства Российской Федерации от 16 августа 2012 г. N 840 "О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"</w:t>
      </w:r>
      <w:proofErr w:type="spellStart"/>
      <w:r w:rsidR="00174D00" w:rsidRPr="005E3414">
        <w:rPr>
          <w:sz w:val="26"/>
          <w:szCs w:val="26"/>
        </w:rPr>
        <w:t>Росатом</w:t>
      </w:r>
      <w:proofErr w:type="spellEnd"/>
      <w:r w:rsidR="00174D00" w:rsidRPr="005E3414">
        <w:rPr>
          <w:sz w:val="26"/>
          <w:szCs w:val="26"/>
        </w:rPr>
        <w:t>" и ее должностных лиц";</w:t>
      </w:r>
      <w:proofErr w:type="gramEnd"/>
    </w:p>
    <w:p w:rsidR="00174D00" w:rsidRPr="005E3414" w:rsidRDefault="00425A25" w:rsidP="00174D00">
      <w:pPr>
        <w:pStyle w:val="af2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8" w:history="1">
        <w:r w:rsidR="00174D00" w:rsidRPr="005E3414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22 декабря 2012 г. № 1376 "Об утверждении </w:t>
      </w:r>
      <w:proofErr w:type="gramStart"/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 xml:space="preserve"> и муниципальных услуг",</w:t>
      </w:r>
    </w:p>
    <w:p w:rsidR="00174D00" w:rsidRPr="005E3414" w:rsidRDefault="00425A25" w:rsidP="00174D00">
      <w:pPr>
        <w:pStyle w:val="af2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19" w:history="1">
        <w:proofErr w:type="gramStart"/>
        <w:r w:rsidR="00174D00" w:rsidRPr="005E3414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12 декабря 2012 г. №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решения о досрочном прекращении исполнения соответствующими руководителями своих должностных обязанностей",</w:t>
      </w:r>
      <w:proofErr w:type="gramEnd"/>
    </w:p>
    <w:p w:rsidR="00174D00" w:rsidRPr="005E3414" w:rsidRDefault="00425A25" w:rsidP="00174D00">
      <w:pPr>
        <w:pStyle w:val="af2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20"/>
        <w:jc w:val="both"/>
        <w:rPr>
          <w:rFonts w:ascii="Times New Roman" w:hAnsi="Times New Roman" w:cs="Times New Roman"/>
          <w:color w:val="000000"/>
          <w:sz w:val="26"/>
          <w:szCs w:val="26"/>
        </w:rPr>
      </w:pPr>
      <w:hyperlink r:id="rId20" w:history="1">
        <w:r w:rsidR="00174D00" w:rsidRPr="005E3414">
          <w:rPr>
            <w:rStyle w:val="af7"/>
            <w:rFonts w:ascii="Times New Roman" w:hAnsi="Times New Roman" w:cs="Times New Roman"/>
            <w:color w:val="000000"/>
            <w:sz w:val="26"/>
            <w:szCs w:val="26"/>
            <w:u w:val="none"/>
          </w:rPr>
          <w:t>постановление</w:t>
        </w:r>
      </w:hyperlink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 xml:space="preserve"> Правительства Российской Федерации от 10 апреля 2014 г. № 570-р "Об утверждении </w:t>
      </w:r>
      <w:proofErr w:type="gramStart"/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>перечней показателей оценки эффективности деятельности</w:t>
      </w:r>
      <w:proofErr w:type="gramEnd"/>
      <w:r w:rsidR="00174D00" w:rsidRPr="005E3414">
        <w:rPr>
          <w:rFonts w:ascii="Times New Roman" w:hAnsi="Times New Roman" w:cs="Times New Roman"/>
          <w:color w:val="000000"/>
          <w:sz w:val="26"/>
          <w:szCs w:val="26"/>
        </w:rPr>
        <w:t xml:space="preserve"> и методик определения целевых значений показателей оценки эффективности деятельности руководителей органов исполнительной власти по созданию благоприятных условий ведения предпринимательской деятельности (до 2018 года)",</w:t>
      </w:r>
    </w:p>
    <w:p w:rsidR="00174D00" w:rsidRPr="005E3414" w:rsidRDefault="00174D00" w:rsidP="00174D00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 xml:space="preserve">постановление Правительства Российской Федерации от 12 августа 2004 г. № 410 «О порядке </w:t>
      </w:r>
      <w:proofErr w:type="gramStart"/>
      <w:r w:rsidRPr="005E3414">
        <w:rPr>
          <w:rFonts w:ascii="Times New Roman" w:hAnsi="Times New Roman" w:cs="Times New Roman"/>
          <w:sz w:val="26"/>
          <w:szCs w:val="26"/>
        </w:rPr>
        <w:t>взаимодействия органов государственной власти субъектов Российской Федерации</w:t>
      </w:r>
      <w:proofErr w:type="gramEnd"/>
      <w:r w:rsidRPr="005E3414">
        <w:rPr>
          <w:rFonts w:ascii="Times New Roman" w:hAnsi="Times New Roman" w:cs="Times New Roman"/>
          <w:sz w:val="26"/>
          <w:szCs w:val="26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сборов»,</w:t>
      </w:r>
    </w:p>
    <w:p w:rsidR="00174D00" w:rsidRPr="005E3414" w:rsidRDefault="00174D00" w:rsidP="00174D00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3414">
        <w:rPr>
          <w:rFonts w:ascii="Times New Roman" w:hAnsi="Times New Roman" w:cs="Times New Roman"/>
          <w:sz w:val="26"/>
          <w:szCs w:val="26"/>
        </w:rPr>
        <w:t>приказ ФНС России от 08.07.2019 N ММВ-7-19/343@ "Об утверждении Административного регламента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сборов, плательщиков страховых взносов и налоговых агентов о действующих налогах, сборах и страховых взносах, законодательстве о налогах и сборах и принятых в соответствии с ним нормативных правовых актах, порядке исчисления</w:t>
      </w:r>
      <w:proofErr w:type="gramEnd"/>
      <w:r w:rsidRPr="005E3414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5E3414">
        <w:rPr>
          <w:rFonts w:ascii="Times New Roman" w:hAnsi="Times New Roman" w:cs="Times New Roman"/>
          <w:sz w:val="26"/>
          <w:szCs w:val="26"/>
        </w:rPr>
        <w:t>и уплаты налогов, сборов и страховых взносов, правах и обязанностях налогоплательщиков, плательщиков сборов, плательщиков страховых взносов и налоговых агентов, полномочиях налоговых органов и их должностных лиц, а также по приему налоговых деклараций (расчетов)" (Зарегистрировано в Минюсте России 16.09.2019 N 55942)</w:t>
      </w:r>
      <w:proofErr w:type="gramEnd"/>
    </w:p>
    <w:p w:rsidR="00174D00" w:rsidRPr="005E3414" w:rsidRDefault="00174D00" w:rsidP="00174D00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3414">
        <w:rPr>
          <w:rFonts w:ascii="Times New Roman" w:hAnsi="Times New Roman" w:cs="Times New Roman"/>
          <w:sz w:val="26"/>
          <w:szCs w:val="26"/>
        </w:rPr>
        <w:t>приказ ФНС России от 20.01.2017 N ММВ-7-8/20@ "Об утверждении формы справки об исполнении налогоплательщиком (плательщиком сбора, плательщиком страховых взносов, налоговым агентом) обязанности по уплате налогов, сборов, страховых взносов, пеней, штрафов, процентов, порядка ее заполнения и формата ее представления в электронной форме" (вместе с "Порядком заполнения формы справки об исполнении налогоплательщиком (плательщиком сбора, плательщиком страховых взносов, налоговым агентом) обязанности по</w:t>
      </w:r>
      <w:proofErr w:type="gramEnd"/>
      <w:r w:rsidRPr="005E3414">
        <w:rPr>
          <w:rFonts w:ascii="Times New Roman" w:hAnsi="Times New Roman" w:cs="Times New Roman"/>
          <w:sz w:val="26"/>
          <w:szCs w:val="26"/>
        </w:rPr>
        <w:t xml:space="preserve"> уплате налогов, сборов, страховых взносов, пеней, штрафов, процентов") (Зарегистрировано в Минюсте России 29.03.2017 N 46165)</w:t>
      </w:r>
    </w:p>
    <w:p w:rsidR="00174D00" w:rsidRPr="005E3414" w:rsidRDefault="00174D00" w:rsidP="00174D00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r w:rsidRPr="005E3414">
        <w:rPr>
          <w:rFonts w:ascii="Times New Roman" w:hAnsi="Times New Roman" w:cs="Times New Roman"/>
          <w:sz w:val="26"/>
          <w:szCs w:val="26"/>
        </w:rPr>
        <w:t>приказ ФНС России от 28.12.2016 N ММВ-7-17/722@ (ред. от 28.07.2020) "Об утверждении форм справок о состоянии расчетов по налогам, сборам, страховым взносам, пеням, штрафам, процентам, порядка их заполнения и форматов представления справок в электронной форме" (Зарегистрировано в Минюсте России 25.01.2017 N 45396)</w:t>
      </w:r>
    </w:p>
    <w:p w:rsidR="00174D00" w:rsidRPr="005E3414" w:rsidRDefault="00174D00" w:rsidP="00174D00">
      <w:pPr>
        <w:pStyle w:val="af2"/>
        <w:widowControl w:val="0"/>
        <w:numPr>
          <w:ilvl w:val="0"/>
          <w:numId w:val="6"/>
        </w:numPr>
        <w:spacing w:after="0" w:line="240" w:lineRule="auto"/>
        <w:ind w:left="0" w:firstLine="72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5E3414">
        <w:rPr>
          <w:rFonts w:ascii="Times New Roman" w:hAnsi="Times New Roman" w:cs="Times New Roman"/>
          <w:sz w:val="26"/>
          <w:szCs w:val="26"/>
        </w:rPr>
        <w:lastRenderedPageBreak/>
        <w:t>приказ ФНС России от 03.09.2020 N ЕД-7-19/631@ "Об утверждении формы заявления о представлении справки о состоянии расчетов по налогам, сборам, страховым взносам, пеням, штрафам, процентам, справки об исполнении обязанности по уплате налогов, сборов, страховых взносов, пеней, штрафов, процентов и формата его представления в налоговый орган в электронной форме" (Зарегистрировано в Минюсте России 08.10.2020 N 60302)</w:t>
      </w:r>
      <w:proofErr w:type="gramEnd"/>
    </w:p>
    <w:p w:rsidR="00FC6F53" w:rsidRPr="005E3414" w:rsidRDefault="00174D00" w:rsidP="00174D00">
      <w:pPr>
        <w:widowControl w:val="0"/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 xml:space="preserve"> </w:t>
      </w:r>
      <w:r w:rsidR="00B3383B" w:rsidRPr="005E3414">
        <w:rPr>
          <w:sz w:val="26"/>
          <w:szCs w:val="26"/>
        </w:rPr>
        <w:t>Старший г</w:t>
      </w:r>
      <w:r w:rsidR="00B315FD" w:rsidRPr="005E3414">
        <w:rPr>
          <w:sz w:val="26"/>
          <w:szCs w:val="26"/>
        </w:rPr>
        <w:t xml:space="preserve">осударственный налоговый инспектор </w:t>
      </w:r>
      <w:r w:rsidR="00FC6F53" w:rsidRPr="005E3414">
        <w:rPr>
          <w:sz w:val="26"/>
          <w:szCs w:val="26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174D00" w:rsidRPr="005E3414" w:rsidRDefault="00174D00" w:rsidP="00174D00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 xml:space="preserve">6.4.2.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</w:t>
      </w:r>
      <w:proofErr w:type="gramStart"/>
      <w:r w:rsidRPr="005E3414">
        <w:rPr>
          <w:sz w:val="26"/>
          <w:szCs w:val="26"/>
        </w:rPr>
        <w:t>порядок организации работы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о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</w:t>
      </w:r>
      <w:proofErr w:type="gramEnd"/>
      <w:r w:rsidRPr="005E3414">
        <w:rPr>
          <w:sz w:val="26"/>
          <w:szCs w:val="26"/>
        </w:rPr>
        <w:t xml:space="preserve"> лиц; понятие "Индивидуальное информирование" - при обращении налогоплательщика в налоговый орган лично (через представителя), по телефону, по почте, в электронной форме; порядок приема налоговых деклараций (расчетов); порядок организации взаимодействия с МФЦ; порядок работы налогового органа с материалами и документами, содержащими конфиденциальные сведения об организациях и физических лицах, формирование и хранение документов; основные направления организации работы с налогоплательщиками. </w:t>
      </w:r>
    </w:p>
    <w:p w:rsidR="00174D00" w:rsidRPr="005E3414" w:rsidRDefault="00174D00" w:rsidP="00174D00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5E3414">
        <w:rPr>
          <w:spacing w:val="-2"/>
          <w:sz w:val="26"/>
          <w:szCs w:val="26"/>
        </w:rPr>
        <w:t>6.5. </w:t>
      </w:r>
      <w:proofErr w:type="gramStart"/>
      <w:r w:rsidRPr="005E3414">
        <w:rPr>
          <w:spacing w:val="-2"/>
          <w:sz w:val="26"/>
          <w:szCs w:val="26"/>
        </w:rPr>
        <w:t xml:space="preserve">Наличие функциональных знаний: </w:t>
      </w:r>
      <w:r w:rsidRPr="005E3414">
        <w:rPr>
          <w:sz w:val="26"/>
          <w:szCs w:val="26"/>
        </w:rPr>
        <w:t>основные модели связей с общественностью; особенности связей с общественностью в государственных органах; понятие референтной группы; принципы предоставления государственных услуг; требования к предоставлению государственных услуг; порядок, требования, этапы и принципы разработки и применения административного регламента (в том числе административного регламента);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Pr="005E3414">
        <w:rPr>
          <w:sz w:val="26"/>
          <w:szCs w:val="26"/>
        </w:rPr>
        <w:t xml:space="preserve"> 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разработки. </w:t>
      </w:r>
    </w:p>
    <w:p w:rsidR="00174D00" w:rsidRPr="005E3414" w:rsidRDefault="00174D00" w:rsidP="00174D00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6.6. Наличие базовых умений: умение мыслить системно (стратегически); умение совершенствовать свой профессиональный уровень; соблюдать этику делового общения; умение планировать, рационально использовать служебное время и достигать рез</w:t>
      </w:r>
      <w:r w:rsidR="005E3414">
        <w:rPr>
          <w:sz w:val="26"/>
          <w:szCs w:val="26"/>
        </w:rPr>
        <w:t>ультата; коммуникативные умения</w:t>
      </w:r>
      <w:r w:rsidRPr="005E3414">
        <w:rPr>
          <w:sz w:val="26"/>
          <w:szCs w:val="26"/>
        </w:rPr>
        <w:t>.</w:t>
      </w:r>
    </w:p>
    <w:p w:rsidR="00174D00" w:rsidRPr="005E3414" w:rsidRDefault="00174D00" w:rsidP="00174D00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 xml:space="preserve">6.7. Наличие профессиональных умений: проведение сверки расчетов по налогам, сборам, пеням, штрафам, процентам совместно с налогоплательщиками; порядок и сроки предоставления государственных услуг. </w:t>
      </w:r>
    </w:p>
    <w:p w:rsidR="00174D00" w:rsidRPr="005E3414" w:rsidRDefault="00174D00" w:rsidP="00174D00">
      <w:pPr>
        <w:autoSpaceDE w:val="0"/>
        <w:autoSpaceDN w:val="0"/>
        <w:adjustRightInd w:val="0"/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6.8. </w:t>
      </w:r>
      <w:proofErr w:type="gramStart"/>
      <w:r w:rsidRPr="005E3414">
        <w:rPr>
          <w:sz w:val="26"/>
          <w:szCs w:val="26"/>
        </w:rPr>
        <w:t xml:space="preserve">Наличие функциональных умений: организация брифингов, пресс-конференций, интервью и иных мероприятий с участием средств массовой информации, развитие и наполнение официальных интернет-сайтов государственных органов и представительств в социальных сетях и блогах; прием и согласование документации, заявок, заявлений; предоставление информации из реестров, баз </w:t>
      </w:r>
      <w:r w:rsidRPr="005E3414">
        <w:rPr>
          <w:sz w:val="26"/>
          <w:szCs w:val="26"/>
        </w:rPr>
        <w:lastRenderedPageBreak/>
        <w:t>данных, выдача справок, выписок, документов, разъяснений и сведений; рассмотрение запросов, ходатайств, уведомлений, жалоб;</w:t>
      </w:r>
      <w:proofErr w:type="gramEnd"/>
      <w:r w:rsidRPr="005E3414">
        <w:rPr>
          <w:sz w:val="26"/>
          <w:szCs w:val="26"/>
        </w:rPr>
        <w:t xml:space="preserve"> проведение консультаций.</w:t>
      </w:r>
    </w:p>
    <w:p w:rsidR="00FC6F53" w:rsidRPr="005E3414" w:rsidRDefault="00FC6F53" w:rsidP="00AC6FD9">
      <w:pPr>
        <w:autoSpaceDE w:val="0"/>
        <w:autoSpaceDN w:val="0"/>
        <w:adjustRightInd w:val="0"/>
        <w:ind w:firstLine="720"/>
        <w:rPr>
          <w:sz w:val="26"/>
          <w:szCs w:val="26"/>
        </w:rPr>
      </w:pPr>
    </w:p>
    <w:p w:rsidR="00FC6F53" w:rsidRPr="005E3414" w:rsidRDefault="00FC6F53" w:rsidP="003B7A81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>III. Должностные обязанности, права и ответственность</w:t>
      </w:r>
    </w:p>
    <w:p w:rsidR="00FC6F53" w:rsidRPr="005E3414" w:rsidRDefault="00FC6F53" w:rsidP="003B7A81">
      <w:pPr>
        <w:widowControl w:val="0"/>
        <w:rPr>
          <w:sz w:val="26"/>
          <w:szCs w:val="26"/>
          <w:highlight w:val="yellow"/>
        </w:rPr>
      </w:pPr>
    </w:p>
    <w:p w:rsidR="00FC6F53" w:rsidRPr="005E3414" w:rsidRDefault="00FC6F53" w:rsidP="003B7A81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 xml:space="preserve">7. Основные права и обязанности </w:t>
      </w:r>
      <w:r w:rsidR="00B3383B" w:rsidRPr="005E3414">
        <w:rPr>
          <w:sz w:val="26"/>
          <w:szCs w:val="26"/>
        </w:rPr>
        <w:t xml:space="preserve">старшего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Pr="005E3414">
        <w:rPr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27.07.2004 № 79-ФЗ</w:t>
      </w:r>
      <w:r w:rsidR="00AC6FD9" w:rsidRPr="005E3414">
        <w:rPr>
          <w:sz w:val="26"/>
          <w:szCs w:val="26"/>
        </w:rPr>
        <w:t xml:space="preserve"> </w:t>
      </w:r>
      <w:r w:rsidRPr="005E3414">
        <w:rPr>
          <w:sz w:val="26"/>
          <w:szCs w:val="26"/>
        </w:rPr>
        <w:t>«О государственной гражданской службе Российской Федерации».</w:t>
      </w:r>
    </w:p>
    <w:p w:rsidR="00FC6F53" w:rsidRPr="005E3414" w:rsidRDefault="00FC6F53" w:rsidP="003B7A81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 xml:space="preserve">8. В целях реализации задач и функций, возложенных на отдел работы с налогоплательщиками, </w:t>
      </w:r>
      <w:r w:rsidR="00B3383B" w:rsidRPr="005E3414">
        <w:rPr>
          <w:sz w:val="26"/>
          <w:szCs w:val="26"/>
        </w:rPr>
        <w:t xml:space="preserve">старший </w:t>
      </w:r>
      <w:r w:rsidR="00B315FD" w:rsidRPr="005E3414">
        <w:rPr>
          <w:sz w:val="26"/>
          <w:szCs w:val="26"/>
        </w:rPr>
        <w:t xml:space="preserve">государственный налоговый инспектор </w:t>
      </w:r>
      <w:r w:rsidRPr="005E3414">
        <w:rPr>
          <w:sz w:val="26"/>
          <w:szCs w:val="26"/>
        </w:rPr>
        <w:t>обязан:</w:t>
      </w:r>
    </w:p>
    <w:p w:rsidR="006B7FA0" w:rsidRPr="005E3414" w:rsidRDefault="006B7FA0" w:rsidP="00657D5D">
      <w:pPr>
        <w:rPr>
          <w:sz w:val="26"/>
          <w:szCs w:val="26"/>
        </w:rPr>
      </w:pPr>
      <w:r w:rsidRPr="005E3414">
        <w:rPr>
          <w:sz w:val="26"/>
          <w:szCs w:val="26"/>
        </w:rPr>
        <w:t>выполнять технологические процессы, осуществлять внутренний контроль деятельности по технологическим процессам ФНС России по предмету деятельности отдела, применяя методы внутреннего контроля: самоконтроль.</w:t>
      </w:r>
    </w:p>
    <w:p w:rsidR="006B7FA0" w:rsidRPr="005E3414" w:rsidRDefault="006B7FA0" w:rsidP="00657D5D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визуальный контроль и </w:t>
      </w:r>
      <w:r w:rsidRPr="005E3414">
        <w:rPr>
          <w:bCs/>
          <w:sz w:val="26"/>
          <w:szCs w:val="26"/>
        </w:rPr>
        <w:t xml:space="preserve">прием налоговых деклараций, иных документов, служащих основанием для исчисления и уплаты налогов, сборов и других платежей в бюджетную систему Российской Федерации, и бухгалтерской отчетности на бумажных и электронных носителях записи; проводит регистрацию представленных документов; </w:t>
      </w:r>
    </w:p>
    <w:p w:rsidR="00657D5D" w:rsidRDefault="00657D5D" w:rsidP="00657D5D">
      <w:pPr>
        <w:pStyle w:val="af"/>
        <w:ind w:firstLine="708"/>
        <w:rPr>
          <w:bCs/>
          <w:sz w:val="26"/>
          <w:szCs w:val="26"/>
        </w:rPr>
      </w:pPr>
      <w:r>
        <w:rPr>
          <w:bCs/>
          <w:sz w:val="26"/>
          <w:szCs w:val="26"/>
        </w:rPr>
        <w:t xml:space="preserve">осуществлять комплектование документов в пачки для передачи на </w:t>
      </w:r>
      <w:r>
        <w:rPr>
          <w:sz w:val="26"/>
          <w:szCs w:val="26"/>
        </w:rPr>
        <w:t>ФКУ «Налог-Сервис»;</w:t>
      </w:r>
    </w:p>
    <w:p w:rsidR="006B7FA0" w:rsidRPr="005E3414" w:rsidRDefault="006B7FA0" w:rsidP="00657D5D">
      <w:pPr>
        <w:tabs>
          <w:tab w:val="left" w:pos="660"/>
          <w:tab w:val="center" w:pos="5310"/>
        </w:tabs>
        <w:spacing w:line="228" w:lineRule="auto"/>
        <w:rPr>
          <w:color w:val="000000"/>
          <w:sz w:val="26"/>
          <w:szCs w:val="26"/>
        </w:rPr>
      </w:pPr>
      <w:r w:rsidRPr="005E3414">
        <w:rPr>
          <w:bCs/>
          <w:sz w:val="26"/>
          <w:szCs w:val="26"/>
        </w:rPr>
        <w:t xml:space="preserve">осуществлять </w:t>
      </w:r>
      <w:r w:rsidRPr="005E3414">
        <w:rPr>
          <w:bCs/>
          <w:sz w:val="26"/>
          <w:szCs w:val="26"/>
        </w:rPr>
        <w:tab/>
      </w:r>
      <w:r w:rsidRPr="005E3414">
        <w:rPr>
          <w:color w:val="000000"/>
          <w:sz w:val="26"/>
          <w:szCs w:val="26"/>
        </w:rPr>
        <w:t>контроль поступивших файлов налоговой и бухгалтерской отчетности по телекоммуникационным каналам связи;</w:t>
      </w:r>
    </w:p>
    <w:p w:rsidR="006B7FA0" w:rsidRPr="005E3414" w:rsidRDefault="006B7FA0" w:rsidP="00657D5D">
      <w:pPr>
        <w:tabs>
          <w:tab w:val="left" w:pos="660"/>
          <w:tab w:val="center" w:pos="5310"/>
        </w:tabs>
        <w:spacing w:line="228" w:lineRule="auto"/>
        <w:rPr>
          <w:color w:val="000000"/>
          <w:sz w:val="26"/>
          <w:szCs w:val="26"/>
        </w:rPr>
      </w:pPr>
      <w:r w:rsidRPr="005E3414">
        <w:rPr>
          <w:color w:val="000000"/>
          <w:sz w:val="26"/>
          <w:szCs w:val="26"/>
        </w:rPr>
        <w:tab/>
      </w:r>
      <w:r w:rsidRPr="005E3414">
        <w:rPr>
          <w:bCs/>
          <w:sz w:val="26"/>
          <w:szCs w:val="26"/>
        </w:rPr>
        <w:t xml:space="preserve">осуществлять </w:t>
      </w:r>
      <w:r w:rsidRPr="005E3414">
        <w:rPr>
          <w:color w:val="000000"/>
          <w:sz w:val="26"/>
          <w:szCs w:val="26"/>
        </w:rPr>
        <w:t xml:space="preserve">контроль своевременного наполнения информационных ресурсов отдела; </w:t>
      </w:r>
    </w:p>
    <w:p w:rsidR="006B7FA0" w:rsidRPr="005E3414" w:rsidRDefault="006B7FA0" w:rsidP="00657D5D">
      <w:pPr>
        <w:pStyle w:val="af"/>
        <w:spacing w:line="228" w:lineRule="auto"/>
        <w:ind w:firstLine="709"/>
        <w:rPr>
          <w:bCs/>
          <w:sz w:val="26"/>
          <w:szCs w:val="26"/>
        </w:rPr>
      </w:pPr>
      <w:r w:rsidRPr="005E3414">
        <w:rPr>
          <w:color w:val="000000"/>
          <w:sz w:val="26"/>
          <w:szCs w:val="26"/>
        </w:rPr>
        <w:t xml:space="preserve">информировать налогоплательщиков в письменной и устной форме о действующем налоговом законодательстве, </w:t>
      </w:r>
      <w:r w:rsidRPr="005E3414">
        <w:rPr>
          <w:bCs/>
          <w:sz w:val="26"/>
          <w:szCs w:val="26"/>
        </w:rPr>
        <w:t>по представлению налоговой и бухгалтерской отчетности и иных документов, служащих основанием для уплаты налогов, сборов и других платежей в бюджетную систему Российской Федерации, а также другим вопросам общего характера;</w:t>
      </w:r>
    </w:p>
    <w:p w:rsidR="006B7FA0" w:rsidRPr="005E3414" w:rsidRDefault="006B7FA0" w:rsidP="00657D5D">
      <w:pPr>
        <w:pStyle w:val="af"/>
        <w:spacing w:line="228" w:lineRule="auto"/>
        <w:ind w:firstLine="709"/>
        <w:rPr>
          <w:bCs/>
          <w:sz w:val="26"/>
          <w:szCs w:val="26"/>
        </w:rPr>
      </w:pPr>
      <w:r w:rsidRPr="005E3414">
        <w:rPr>
          <w:bCs/>
          <w:sz w:val="26"/>
          <w:szCs w:val="26"/>
        </w:rPr>
        <w:t>привлекать налогоплательщиков к представлению налоговой и бухгалтерской отчетности по телекоммуникационным каналам связи;</w:t>
      </w:r>
    </w:p>
    <w:p w:rsidR="006B7FA0" w:rsidRPr="005E3414" w:rsidRDefault="006B7FA0" w:rsidP="00657D5D">
      <w:pPr>
        <w:spacing w:line="228" w:lineRule="auto"/>
        <w:rPr>
          <w:sz w:val="26"/>
          <w:szCs w:val="26"/>
        </w:rPr>
      </w:pPr>
      <w:r w:rsidRPr="005E3414">
        <w:rPr>
          <w:bCs/>
          <w:sz w:val="26"/>
          <w:szCs w:val="26"/>
        </w:rPr>
        <w:t xml:space="preserve">осуществлять прием </w:t>
      </w:r>
      <w:r w:rsidRPr="005E3414">
        <w:rPr>
          <w:sz w:val="26"/>
          <w:szCs w:val="26"/>
        </w:rPr>
        <w:t>сведений о доходах физических лиц по налогу на доходы физических лиц, представленных налоговыми агентами по телекоммуникационным каналам связи, на бумажных носителях и в электронном виде (магнитные носители), их обработку;</w:t>
      </w:r>
    </w:p>
    <w:p w:rsidR="006B7FA0" w:rsidRPr="005E3414" w:rsidRDefault="006B7FA0" w:rsidP="00657D5D">
      <w:pPr>
        <w:spacing w:line="228" w:lineRule="auto"/>
        <w:rPr>
          <w:sz w:val="26"/>
          <w:szCs w:val="26"/>
        </w:rPr>
      </w:pPr>
      <w:r w:rsidRPr="005E3414">
        <w:rPr>
          <w:bCs/>
          <w:sz w:val="26"/>
          <w:szCs w:val="26"/>
        </w:rPr>
        <w:t xml:space="preserve">осуществлять </w:t>
      </w:r>
      <w:r w:rsidRPr="005E3414">
        <w:rPr>
          <w:sz w:val="26"/>
          <w:szCs w:val="26"/>
        </w:rPr>
        <w:t>прием файлов, содержащих сведения о доходах физических лиц, полученных из УФНС по Ставропольскому краю и их обработку;</w:t>
      </w:r>
    </w:p>
    <w:p w:rsidR="00BD48E8" w:rsidRPr="005E3414" w:rsidRDefault="006B7FA0" w:rsidP="00657D5D">
      <w:pPr>
        <w:spacing w:line="228" w:lineRule="auto"/>
        <w:rPr>
          <w:bCs/>
          <w:sz w:val="26"/>
          <w:szCs w:val="26"/>
        </w:rPr>
      </w:pPr>
      <w:r w:rsidRPr="005E3414">
        <w:rPr>
          <w:bCs/>
          <w:sz w:val="26"/>
          <w:szCs w:val="26"/>
        </w:rPr>
        <w:t xml:space="preserve">осуществлять </w:t>
      </w:r>
      <w:r w:rsidR="00BD48E8" w:rsidRPr="005E3414">
        <w:rPr>
          <w:bCs/>
          <w:sz w:val="26"/>
          <w:szCs w:val="26"/>
        </w:rPr>
        <w:t>взаимодействие между отделами инспекции с целью привлечения специалистов для участия в информационно-разъяснительной работе с налогоплательщиками;</w:t>
      </w:r>
    </w:p>
    <w:p w:rsidR="00484250" w:rsidRPr="005E3414" w:rsidRDefault="00484250" w:rsidP="00657D5D">
      <w:pPr>
        <w:rPr>
          <w:color w:val="000000"/>
          <w:sz w:val="26"/>
          <w:szCs w:val="26"/>
        </w:rPr>
      </w:pPr>
      <w:r w:rsidRPr="005E3414">
        <w:rPr>
          <w:sz w:val="26"/>
          <w:szCs w:val="26"/>
        </w:rPr>
        <w:t xml:space="preserve">соблюдать ограничения, выполнять обязательства и требования к служебному поведению, не нарушать запреты, которые установлены Федеральным законом </w:t>
      </w:r>
      <w:hyperlink r:id="rId21" w:history="1">
        <w:r w:rsidRPr="005E3414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3414">
        <w:rPr>
          <w:color w:val="000000"/>
          <w:sz w:val="26"/>
          <w:szCs w:val="26"/>
        </w:rPr>
        <w:t xml:space="preserve">,  Федеральный </w:t>
      </w:r>
      <w:hyperlink r:id="rId22" w:history="1">
        <w:r w:rsidRPr="005E3414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5E3414">
        <w:rPr>
          <w:color w:val="000000"/>
          <w:sz w:val="26"/>
          <w:szCs w:val="26"/>
        </w:rPr>
        <w:t xml:space="preserve"> от 25.12.2008 № 273-ФЗ "О противодействии коррупции" и другими федеральными законами;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color w:val="000000"/>
          <w:sz w:val="26"/>
          <w:szCs w:val="26"/>
        </w:rPr>
        <w:t xml:space="preserve">выполнять обязанности гражданского служащего, предусмотренные </w:t>
      </w:r>
      <w:r w:rsidRPr="005E3414">
        <w:rPr>
          <w:sz w:val="26"/>
          <w:szCs w:val="26"/>
        </w:rPr>
        <w:t xml:space="preserve">Федеральным законом </w:t>
      </w:r>
      <w:hyperlink r:id="rId23" w:history="1">
        <w:r w:rsidRPr="005E3414">
          <w:rPr>
            <w:rStyle w:val="af7"/>
            <w:color w:val="000000"/>
            <w:sz w:val="26"/>
            <w:szCs w:val="26"/>
            <w:u w:val="none"/>
          </w:rPr>
          <w:t>от 27.07.2004 № 79-ФЗ  "О государственной гражданской службе Российской Федерации"</w:t>
        </w:r>
      </w:hyperlink>
      <w:r w:rsidRPr="005E3414">
        <w:rPr>
          <w:color w:val="000000"/>
          <w:sz w:val="26"/>
          <w:szCs w:val="26"/>
        </w:rPr>
        <w:t xml:space="preserve">,  Федеральным </w:t>
      </w:r>
      <w:hyperlink r:id="rId24" w:history="1">
        <w:r w:rsidRPr="005E3414">
          <w:rPr>
            <w:rStyle w:val="af7"/>
            <w:color w:val="000000"/>
            <w:sz w:val="26"/>
            <w:szCs w:val="26"/>
            <w:u w:val="none"/>
          </w:rPr>
          <w:t>закон</w:t>
        </w:r>
      </w:hyperlink>
      <w:r w:rsidRPr="005E3414">
        <w:rPr>
          <w:color w:val="000000"/>
          <w:sz w:val="26"/>
          <w:szCs w:val="26"/>
        </w:rPr>
        <w:t>ом от 25.12.2008 № 273-ФЗ "О противодействии коррупции" и другими федеральными законами;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lastRenderedPageBreak/>
        <w:t>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не совершать поступки, порочащие честь и достоинство государственного служащего;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поддерживать уровень квалификации, необходимый для надлежащего выполнения данных обязанностей;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соблюдать установленные правила публичных выступлений и предоставления служебной информации;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проявлять корректность в обращении с гражданами и работниками ФНС России, Управления, Инспекций;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не допускать конфликтных ситуаций, способных нанести ущерб собственной репутации или авторитету ФНС России, Управления, Инспекций;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соблюдать правила и нормы охраны труда и техники безопасности;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484250" w:rsidRPr="005E3414" w:rsidRDefault="00484250" w:rsidP="00484250">
      <w:pPr>
        <w:rPr>
          <w:sz w:val="26"/>
          <w:szCs w:val="26"/>
        </w:rPr>
      </w:pPr>
      <w:r w:rsidRPr="005E3414">
        <w:rPr>
          <w:sz w:val="26"/>
          <w:szCs w:val="26"/>
        </w:rPr>
        <w:t>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484250" w:rsidRPr="005E3414" w:rsidRDefault="00484250" w:rsidP="00484250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E3414">
        <w:rPr>
          <w:sz w:val="26"/>
          <w:szCs w:val="26"/>
        </w:rPr>
        <w:t>соблюдать Кодекс этики и служебного поведения государственных гражданских служащих Федеральной налоговой службы;</w:t>
      </w:r>
    </w:p>
    <w:p w:rsidR="00484250" w:rsidRPr="005E3414" w:rsidRDefault="00484250" w:rsidP="00484250">
      <w:pPr>
        <w:shd w:val="clear" w:color="auto" w:fill="FFFFFF"/>
        <w:rPr>
          <w:sz w:val="26"/>
          <w:szCs w:val="26"/>
        </w:rPr>
      </w:pPr>
      <w:r w:rsidRPr="005E3414">
        <w:rPr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B9646D" w:rsidRPr="005E3414" w:rsidRDefault="00B9646D" w:rsidP="00B9646D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 xml:space="preserve">9. В целях исполнения возложенных должностных обязанностей </w:t>
      </w:r>
      <w:r w:rsidR="00B3383B" w:rsidRPr="005E3414">
        <w:rPr>
          <w:sz w:val="26"/>
          <w:szCs w:val="26"/>
        </w:rPr>
        <w:t xml:space="preserve">старший </w:t>
      </w:r>
      <w:r w:rsidR="00B315FD" w:rsidRPr="005E3414">
        <w:rPr>
          <w:sz w:val="26"/>
          <w:szCs w:val="26"/>
        </w:rPr>
        <w:t>государственный налоговый инспектор</w:t>
      </w:r>
      <w:r w:rsidRPr="005E3414">
        <w:rPr>
          <w:sz w:val="26"/>
          <w:szCs w:val="26"/>
        </w:rPr>
        <w:t xml:space="preserve"> имеет право:</w:t>
      </w:r>
    </w:p>
    <w:p w:rsidR="00B9646D" w:rsidRPr="005E3414" w:rsidRDefault="00B9646D" w:rsidP="00B9646D">
      <w:pPr>
        <w:shd w:val="clear" w:color="auto" w:fill="FFFFFF"/>
        <w:tabs>
          <w:tab w:val="left" w:pos="0"/>
        </w:tabs>
        <w:rPr>
          <w:sz w:val="26"/>
          <w:szCs w:val="26"/>
        </w:rPr>
      </w:pPr>
      <w:r w:rsidRPr="005E3414">
        <w:rPr>
          <w:sz w:val="26"/>
          <w:szCs w:val="26"/>
        </w:rPr>
        <w:t>получать надлежащие организационно-технические условия, необходимые для исполнения должностных обязанностей;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знакомиться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получать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защиту сведений о гражданском служащем;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 xml:space="preserve">на должностной </w:t>
      </w:r>
      <w:proofErr w:type="gramStart"/>
      <w:r w:rsidRPr="005E3414">
        <w:rPr>
          <w:sz w:val="26"/>
          <w:szCs w:val="26"/>
        </w:rPr>
        <w:t>рост</w:t>
      </w:r>
      <w:proofErr w:type="gramEnd"/>
      <w:r w:rsidRPr="005E3414">
        <w:rPr>
          <w:sz w:val="26"/>
          <w:szCs w:val="26"/>
        </w:rPr>
        <w:t xml:space="preserve"> на конкурсной основе;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получать профессиональную переподготовку, повышение квалификации и стажировку в порядке, установленном настоящим Федеральным законом и другими федеральными законами;</w:t>
      </w:r>
    </w:p>
    <w:p w:rsidR="00B9646D" w:rsidRPr="005E3414" w:rsidRDefault="00B9646D" w:rsidP="00B9646D">
      <w:pPr>
        <w:shd w:val="clear" w:color="auto" w:fill="FFFFFF"/>
        <w:tabs>
          <w:tab w:val="left" w:pos="720"/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lastRenderedPageBreak/>
        <w:t>на членство в профессиональном союзе;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B9646D" w:rsidRPr="005E3414" w:rsidRDefault="00B9646D" w:rsidP="00B9646D">
      <w:pPr>
        <w:shd w:val="clear" w:color="auto" w:fill="FFFFFF"/>
        <w:tabs>
          <w:tab w:val="left" w:pos="540"/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 проведение по его заявлению служебной проверки;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 государственное пенсионное обеспечение в соответствии с федеральным законом;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>на проставление ограничивающей пометки «Для служебного пользования» на документах, содержащих служебную информацию ограниченного распространения;</w:t>
      </w:r>
    </w:p>
    <w:p w:rsidR="00B9646D" w:rsidRPr="005E3414" w:rsidRDefault="00B9646D" w:rsidP="00B9646D">
      <w:pPr>
        <w:shd w:val="clear" w:color="auto" w:fill="FFFFFF"/>
        <w:tabs>
          <w:tab w:val="left" w:pos="7464"/>
        </w:tabs>
        <w:rPr>
          <w:sz w:val="26"/>
          <w:szCs w:val="26"/>
        </w:rPr>
      </w:pPr>
      <w:r w:rsidRPr="005E3414">
        <w:rPr>
          <w:sz w:val="26"/>
          <w:szCs w:val="26"/>
        </w:rPr>
        <w:t xml:space="preserve"> получать доступ к информационным, программным и аппаратным ресурсам Инспекции, а также к федеральным информационным ресурсам ФНС России необходимым для исполнения должностных обязанностей</w:t>
      </w:r>
      <w:r w:rsidR="00B3383B" w:rsidRPr="005E3414">
        <w:rPr>
          <w:sz w:val="26"/>
          <w:szCs w:val="26"/>
        </w:rPr>
        <w:t>.</w:t>
      </w:r>
    </w:p>
    <w:p w:rsidR="00B9646D" w:rsidRPr="005E3414" w:rsidRDefault="00B9646D" w:rsidP="00B9646D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>10. </w:t>
      </w:r>
      <w:proofErr w:type="gramStart"/>
      <w:r w:rsidR="00B3383B" w:rsidRPr="005E3414">
        <w:rPr>
          <w:sz w:val="26"/>
          <w:szCs w:val="26"/>
        </w:rPr>
        <w:t>Старший г</w:t>
      </w:r>
      <w:r w:rsidR="00B315FD" w:rsidRPr="005E3414">
        <w:rPr>
          <w:sz w:val="26"/>
          <w:szCs w:val="26"/>
        </w:rPr>
        <w:t>осударственный налоговый инспектор</w:t>
      </w:r>
      <w:r w:rsidRPr="005E3414">
        <w:rPr>
          <w:sz w:val="26"/>
          <w:szCs w:val="26"/>
        </w:rPr>
        <w:t xml:space="preserve"> </w:t>
      </w:r>
      <w:r w:rsidR="005E3414">
        <w:rPr>
          <w:sz w:val="26"/>
          <w:szCs w:val="26"/>
        </w:rPr>
        <w:t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 положением об Инспекции, утвержденным руководителем Управления 23 апреля 2019, положением об отделе работы с налогоплательщиками, приказами (распоряжениями) ФНС России,  приказами УФНС России по Ставропольскому краю</w:t>
      </w:r>
      <w:proofErr w:type="gramEnd"/>
      <w:r w:rsidR="005E3414">
        <w:rPr>
          <w:sz w:val="26"/>
          <w:szCs w:val="26"/>
        </w:rPr>
        <w:t xml:space="preserve"> и иными нормативными правовыми актами, поручениями руководства УФНС России по Ставропольскому краю, Инспекции</w:t>
      </w:r>
      <w:r w:rsidRPr="005E3414">
        <w:rPr>
          <w:sz w:val="26"/>
          <w:szCs w:val="26"/>
        </w:rPr>
        <w:t>.</w:t>
      </w:r>
    </w:p>
    <w:p w:rsidR="00B9646D" w:rsidRPr="005E3414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5E3414">
        <w:rPr>
          <w:sz w:val="26"/>
          <w:szCs w:val="26"/>
        </w:rPr>
        <w:t>11. </w:t>
      </w:r>
      <w:r w:rsidR="00B3383B" w:rsidRPr="005E3414">
        <w:rPr>
          <w:sz w:val="26"/>
          <w:szCs w:val="26"/>
        </w:rPr>
        <w:t>Старший г</w:t>
      </w:r>
      <w:r w:rsidR="00B315FD" w:rsidRPr="005E3414">
        <w:rPr>
          <w:sz w:val="26"/>
          <w:szCs w:val="26"/>
        </w:rPr>
        <w:t>осударственный налоговый инспектор</w:t>
      </w:r>
      <w:r w:rsidRPr="005E3414">
        <w:rPr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5E3414">
        <w:rPr>
          <w:sz w:val="26"/>
          <w:szCs w:val="26"/>
        </w:rPr>
        <w:t xml:space="preserve">старший </w:t>
      </w:r>
      <w:r w:rsidRPr="005E3414">
        <w:rPr>
          <w:sz w:val="26"/>
          <w:szCs w:val="26"/>
        </w:rPr>
        <w:t>государственный налоговый инспектор несет ответственность:</w:t>
      </w:r>
    </w:p>
    <w:p w:rsidR="00B9646D" w:rsidRPr="005E3414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5E3414">
        <w:rPr>
          <w:sz w:val="26"/>
          <w:szCs w:val="26"/>
        </w:rPr>
        <w:t xml:space="preserve">за некачественное и несвоевременное выполнение задач, возложенных на отдел, заданий, приказов, распоряжений и </w:t>
      </w:r>
      <w:proofErr w:type="gramStart"/>
      <w:r w:rsidRPr="005E3414">
        <w:rPr>
          <w:sz w:val="26"/>
          <w:szCs w:val="26"/>
        </w:rPr>
        <w:t>указаний</w:t>
      </w:r>
      <w:proofErr w:type="gramEnd"/>
      <w:r w:rsidRPr="005E3414">
        <w:rPr>
          <w:sz w:val="26"/>
          <w:szCs w:val="26"/>
        </w:rPr>
        <w:t xml:space="preserve"> вышестоящих в порядке подчиненности руководителей, за исключением незаконных;</w:t>
      </w:r>
    </w:p>
    <w:p w:rsidR="00B9646D" w:rsidRPr="005E3414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5E3414">
        <w:rPr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B9646D" w:rsidRPr="005E3414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5E3414">
        <w:rPr>
          <w:sz w:val="26"/>
          <w:szCs w:val="26"/>
        </w:rPr>
        <w:t>за имущественный ущерб, причиненный по его вине;</w:t>
      </w:r>
    </w:p>
    <w:p w:rsidR="00B9646D" w:rsidRPr="005E3414" w:rsidRDefault="00B9646D" w:rsidP="00B9646D">
      <w:pPr>
        <w:ind w:firstLine="708"/>
        <w:rPr>
          <w:sz w:val="26"/>
          <w:szCs w:val="26"/>
        </w:rPr>
      </w:pPr>
      <w:r w:rsidRPr="005E3414">
        <w:rPr>
          <w:sz w:val="26"/>
          <w:szCs w:val="26"/>
        </w:rPr>
        <w:t>за разглашение информации, ставшей ему известной в связи с исполнением должностных обязанностей;</w:t>
      </w:r>
    </w:p>
    <w:p w:rsidR="00B9646D" w:rsidRPr="005E3414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5E3414">
        <w:rPr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B9646D" w:rsidRPr="005E3414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5E3414">
        <w:rPr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B9646D" w:rsidRPr="005E3414" w:rsidRDefault="00B9646D" w:rsidP="00B9646D">
      <w:pPr>
        <w:tabs>
          <w:tab w:val="left" w:pos="851"/>
        </w:tabs>
        <w:rPr>
          <w:sz w:val="26"/>
          <w:szCs w:val="26"/>
        </w:rPr>
      </w:pPr>
      <w:r w:rsidRPr="005E3414">
        <w:rPr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B9646D" w:rsidRPr="005E3414" w:rsidRDefault="00B9646D" w:rsidP="00B9646D">
      <w:pPr>
        <w:tabs>
          <w:tab w:val="left" w:pos="851"/>
          <w:tab w:val="left" w:pos="993"/>
        </w:tabs>
        <w:rPr>
          <w:sz w:val="26"/>
          <w:szCs w:val="26"/>
        </w:rPr>
      </w:pPr>
      <w:r w:rsidRPr="005E3414">
        <w:rPr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УФНС России по Ставропольскому краю, Инспекции и иных должностных </w:t>
      </w:r>
      <w:r w:rsidRPr="005E3414">
        <w:rPr>
          <w:sz w:val="26"/>
          <w:szCs w:val="26"/>
        </w:rPr>
        <w:lastRenderedPageBreak/>
        <w:t>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C6F53" w:rsidRPr="005E3414" w:rsidRDefault="00FC6F53" w:rsidP="00E45E47">
      <w:pPr>
        <w:tabs>
          <w:tab w:val="left" w:pos="851"/>
          <w:tab w:val="left" w:pos="993"/>
        </w:tabs>
        <w:rPr>
          <w:sz w:val="26"/>
          <w:szCs w:val="26"/>
          <w:highlight w:val="yellow"/>
        </w:rPr>
      </w:pP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 xml:space="preserve">IV. Перечень вопросов, по которым </w:t>
      </w:r>
      <w:r w:rsidR="00B3383B" w:rsidRPr="005E3414">
        <w:rPr>
          <w:b/>
          <w:bCs/>
          <w:sz w:val="26"/>
          <w:szCs w:val="26"/>
        </w:rPr>
        <w:t xml:space="preserve">старший </w:t>
      </w:r>
      <w:r w:rsidR="00B315FD" w:rsidRPr="005E3414">
        <w:rPr>
          <w:b/>
          <w:sz w:val="26"/>
          <w:szCs w:val="26"/>
        </w:rPr>
        <w:t xml:space="preserve">государственный налоговый инспектор </w:t>
      </w:r>
      <w:r w:rsidRPr="005E3414">
        <w:rPr>
          <w:b/>
          <w:bCs/>
          <w:sz w:val="26"/>
          <w:szCs w:val="26"/>
        </w:rPr>
        <w:t>вправе или обязан самостоятельно принимать управленческие и иные решения</w:t>
      </w:r>
    </w:p>
    <w:p w:rsidR="00C7607A" w:rsidRPr="005E3414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5E3414" w:rsidRDefault="00C7607A" w:rsidP="00C7607A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12. При исполнении служебных обязанностей </w:t>
      </w:r>
      <w:r w:rsidR="00B3383B" w:rsidRPr="005E3414">
        <w:rPr>
          <w:sz w:val="26"/>
          <w:szCs w:val="26"/>
        </w:rPr>
        <w:t xml:space="preserve">старший </w:t>
      </w:r>
      <w:r w:rsidR="00B315FD" w:rsidRPr="005E3414">
        <w:rPr>
          <w:sz w:val="26"/>
          <w:szCs w:val="26"/>
        </w:rPr>
        <w:t xml:space="preserve">государственный налоговый инспектор </w:t>
      </w:r>
      <w:r w:rsidRPr="005E3414">
        <w:rPr>
          <w:sz w:val="26"/>
          <w:szCs w:val="26"/>
        </w:rPr>
        <w:t>вправе самостоятельно принимать решения по вопросам:</w:t>
      </w:r>
    </w:p>
    <w:p w:rsidR="00C7607A" w:rsidRPr="005E3414" w:rsidRDefault="00C7607A" w:rsidP="00C7607A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организации работы отдела по  реализации возложенных на него задач и функций; </w:t>
      </w:r>
    </w:p>
    <w:p w:rsidR="00C7607A" w:rsidRPr="005E3414" w:rsidRDefault="00C7607A" w:rsidP="00C7607A">
      <w:pPr>
        <w:shd w:val="clear" w:color="auto" w:fill="FFFFFF"/>
        <w:rPr>
          <w:sz w:val="26"/>
          <w:szCs w:val="26"/>
        </w:rPr>
      </w:pPr>
      <w:r w:rsidRPr="005E3414">
        <w:rPr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положения об отделе;</w:t>
      </w:r>
    </w:p>
    <w:p w:rsidR="00C7607A" w:rsidRPr="005E3414" w:rsidRDefault="00C7607A" w:rsidP="00C7607A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13. При исполнении служебных обязанностей </w:t>
      </w:r>
      <w:r w:rsidR="00B3383B" w:rsidRPr="005E3414">
        <w:rPr>
          <w:sz w:val="26"/>
          <w:szCs w:val="26"/>
        </w:rPr>
        <w:t xml:space="preserve">старший </w:t>
      </w:r>
      <w:r w:rsidR="00B315FD" w:rsidRPr="005E3414">
        <w:rPr>
          <w:sz w:val="26"/>
          <w:szCs w:val="26"/>
        </w:rPr>
        <w:t xml:space="preserve">государственный налоговый инспектор </w:t>
      </w:r>
      <w:r w:rsidRPr="005E3414">
        <w:rPr>
          <w:sz w:val="26"/>
          <w:szCs w:val="26"/>
        </w:rPr>
        <w:t>обязан самостоятельно принимать решения по вопросам:</w:t>
      </w:r>
    </w:p>
    <w:p w:rsidR="00C7607A" w:rsidRPr="005E3414" w:rsidRDefault="00C7607A" w:rsidP="00C7607A">
      <w:pPr>
        <w:shd w:val="clear" w:color="auto" w:fill="FFFFFF"/>
        <w:rPr>
          <w:sz w:val="26"/>
          <w:szCs w:val="26"/>
        </w:rPr>
      </w:pPr>
      <w:r w:rsidRPr="005E3414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C7607A" w:rsidRPr="005E3414" w:rsidRDefault="00C7607A" w:rsidP="00C7607A">
      <w:pPr>
        <w:pStyle w:val="af"/>
        <w:ind w:firstLine="709"/>
        <w:rPr>
          <w:sz w:val="26"/>
          <w:szCs w:val="26"/>
        </w:rPr>
      </w:pPr>
      <w:r w:rsidRPr="005E3414">
        <w:rPr>
          <w:sz w:val="26"/>
          <w:szCs w:val="26"/>
        </w:rPr>
        <w:t>применения законодательства Российской Федерации о государственной гражданской службе;</w:t>
      </w:r>
    </w:p>
    <w:p w:rsidR="00C7607A" w:rsidRPr="005E3414" w:rsidRDefault="00C7607A" w:rsidP="00C7607A">
      <w:pPr>
        <w:shd w:val="clear" w:color="auto" w:fill="FFFFFF"/>
        <w:rPr>
          <w:sz w:val="26"/>
          <w:szCs w:val="26"/>
        </w:rPr>
      </w:pPr>
      <w:r w:rsidRPr="005E3414">
        <w:rPr>
          <w:sz w:val="26"/>
          <w:szCs w:val="26"/>
        </w:rPr>
        <w:t>иным вопросам, касающимся направлению деятельности отдела.</w:t>
      </w:r>
    </w:p>
    <w:p w:rsidR="00C7607A" w:rsidRPr="005E3414" w:rsidRDefault="00C7607A" w:rsidP="00C7607A">
      <w:pPr>
        <w:shd w:val="clear" w:color="auto" w:fill="FFFFFF"/>
        <w:rPr>
          <w:sz w:val="26"/>
          <w:szCs w:val="26"/>
        </w:rPr>
      </w:pP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 xml:space="preserve">V. Перечень вопросов, по которым </w:t>
      </w:r>
      <w:r w:rsidR="00B3383B" w:rsidRPr="005E3414">
        <w:rPr>
          <w:b/>
          <w:bCs/>
          <w:sz w:val="26"/>
          <w:szCs w:val="26"/>
        </w:rPr>
        <w:t>старший г</w:t>
      </w:r>
      <w:r w:rsidR="00B315FD" w:rsidRPr="005E3414">
        <w:rPr>
          <w:b/>
          <w:sz w:val="26"/>
          <w:szCs w:val="26"/>
        </w:rPr>
        <w:t xml:space="preserve">осударственный налоговый инспектор </w:t>
      </w:r>
      <w:r w:rsidRPr="005E3414">
        <w:rPr>
          <w:b/>
          <w:bCs/>
          <w:sz w:val="26"/>
          <w:szCs w:val="26"/>
        </w:rPr>
        <w:t xml:space="preserve">вправе или обязан участвовать при подготовке проектов нормативных правовых актов </w:t>
      </w:r>
      <w:proofErr w:type="gramStart"/>
      <w:r w:rsidRPr="005E3414">
        <w:rPr>
          <w:b/>
          <w:bCs/>
          <w:sz w:val="26"/>
          <w:szCs w:val="26"/>
        </w:rPr>
        <w:t>и(</w:t>
      </w:r>
      <w:proofErr w:type="gramEnd"/>
      <w:r w:rsidRPr="005E3414">
        <w:rPr>
          <w:b/>
          <w:bCs/>
          <w:sz w:val="26"/>
          <w:szCs w:val="26"/>
        </w:rPr>
        <w:t>или) проектов управленческих и иных решений</w:t>
      </w:r>
    </w:p>
    <w:p w:rsidR="00C7607A" w:rsidRPr="005E3414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5E3414" w:rsidRDefault="00C7607A" w:rsidP="00C7607A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14. </w:t>
      </w:r>
      <w:r w:rsidR="00B3383B" w:rsidRPr="005E3414">
        <w:rPr>
          <w:sz w:val="26"/>
          <w:szCs w:val="26"/>
        </w:rPr>
        <w:t>Старший г</w:t>
      </w:r>
      <w:r w:rsidR="00B315FD" w:rsidRPr="005E3414">
        <w:rPr>
          <w:sz w:val="26"/>
          <w:szCs w:val="26"/>
        </w:rPr>
        <w:t>осударственный налоговый инспектор</w:t>
      </w:r>
      <w:r w:rsidRPr="005E3414">
        <w:rPr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C7607A" w:rsidRPr="005E3414" w:rsidRDefault="00C7607A" w:rsidP="00C7607A">
      <w:pPr>
        <w:pStyle w:val="23"/>
        <w:tabs>
          <w:tab w:val="num" w:pos="0"/>
        </w:tabs>
        <w:spacing w:after="0" w:line="240" w:lineRule="auto"/>
        <w:ind w:left="0"/>
        <w:rPr>
          <w:sz w:val="26"/>
          <w:szCs w:val="26"/>
        </w:rPr>
      </w:pPr>
      <w:r w:rsidRPr="005E3414">
        <w:rPr>
          <w:sz w:val="26"/>
          <w:szCs w:val="26"/>
        </w:rPr>
        <w:t>участвует в подготовке проектов документов по вопросам организации и осуществления взаимодействия инспекции с другими государственными органами.</w:t>
      </w:r>
    </w:p>
    <w:p w:rsidR="00C7607A" w:rsidRPr="005E3414" w:rsidRDefault="00C7607A" w:rsidP="00C7607A">
      <w:pPr>
        <w:rPr>
          <w:sz w:val="26"/>
          <w:szCs w:val="26"/>
        </w:rPr>
      </w:pPr>
      <w:r w:rsidRPr="005E3414">
        <w:rPr>
          <w:sz w:val="26"/>
          <w:szCs w:val="26"/>
        </w:rPr>
        <w:t xml:space="preserve">15. </w:t>
      </w:r>
      <w:r w:rsidR="00B3383B" w:rsidRPr="005E3414">
        <w:rPr>
          <w:sz w:val="26"/>
          <w:szCs w:val="26"/>
        </w:rPr>
        <w:t>Старший г</w:t>
      </w:r>
      <w:r w:rsidR="00B315FD" w:rsidRPr="005E3414">
        <w:rPr>
          <w:sz w:val="26"/>
          <w:szCs w:val="26"/>
        </w:rPr>
        <w:t>осударственный налоговый инспектор</w:t>
      </w:r>
      <w:r w:rsidRPr="005E3414">
        <w:rPr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</w:p>
    <w:p w:rsidR="00C7607A" w:rsidRPr="005E3414" w:rsidRDefault="00C7607A" w:rsidP="00C7607A">
      <w:pPr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положений об отделе и Инспекции;</w:t>
      </w:r>
    </w:p>
    <w:p w:rsidR="00C7607A" w:rsidRPr="005E3414" w:rsidRDefault="00C7607A" w:rsidP="00C7607A">
      <w:pPr>
        <w:tabs>
          <w:tab w:val="left" w:pos="709"/>
        </w:tabs>
        <w:rPr>
          <w:sz w:val="26"/>
          <w:szCs w:val="26"/>
        </w:rPr>
      </w:pPr>
      <w:r w:rsidRPr="005E3414">
        <w:rPr>
          <w:sz w:val="26"/>
          <w:szCs w:val="26"/>
        </w:rPr>
        <w:t xml:space="preserve">графика отпусков гражданских служащих Инспекции; </w:t>
      </w:r>
    </w:p>
    <w:p w:rsidR="00C7607A" w:rsidRPr="005E3414" w:rsidRDefault="00C7607A" w:rsidP="00C7607A">
      <w:pPr>
        <w:tabs>
          <w:tab w:val="left" w:pos="709"/>
        </w:tabs>
        <w:rPr>
          <w:sz w:val="26"/>
          <w:szCs w:val="26"/>
        </w:rPr>
      </w:pPr>
      <w:r w:rsidRPr="005E3414">
        <w:rPr>
          <w:sz w:val="26"/>
          <w:szCs w:val="26"/>
        </w:rPr>
        <w:t>иных актов по поручению руководителя Инспекции.</w:t>
      </w:r>
    </w:p>
    <w:p w:rsidR="00C7607A" w:rsidRPr="005E3414" w:rsidRDefault="00C7607A" w:rsidP="00C7607A">
      <w:pPr>
        <w:tabs>
          <w:tab w:val="left" w:pos="709"/>
        </w:tabs>
        <w:rPr>
          <w:sz w:val="26"/>
          <w:szCs w:val="26"/>
        </w:rPr>
      </w:pPr>
      <w:r w:rsidRPr="005E3414">
        <w:rPr>
          <w:sz w:val="26"/>
          <w:szCs w:val="26"/>
        </w:rPr>
        <w:t xml:space="preserve"> </w:t>
      </w:r>
    </w:p>
    <w:p w:rsidR="00C7607A" w:rsidRPr="005E3414" w:rsidRDefault="00C7607A" w:rsidP="00C7607A">
      <w:pPr>
        <w:widowControl w:val="0"/>
        <w:ind w:left="709" w:firstLine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>VI. 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C7607A" w:rsidRPr="005E3414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5E3414" w:rsidRDefault="00C7607A" w:rsidP="00C7607A">
      <w:pPr>
        <w:ind w:right="17"/>
        <w:rPr>
          <w:sz w:val="26"/>
          <w:szCs w:val="26"/>
        </w:rPr>
      </w:pPr>
      <w:r w:rsidRPr="005E3414">
        <w:rPr>
          <w:sz w:val="26"/>
          <w:szCs w:val="26"/>
        </w:rPr>
        <w:t xml:space="preserve">16. В соответствии со своими должностными обязанностями </w:t>
      </w:r>
      <w:r w:rsidR="00B3383B" w:rsidRPr="005E3414">
        <w:rPr>
          <w:sz w:val="26"/>
          <w:szCs w:val="26"/>
        </w:rPr>
        <w:t xml:space="preserve">старший </w:t>
      </w:r>
      <w:r w:rsidR="00B315FD" w:rsidRPr="005E3414">
        <w:rPr>
          <w:sz w:val="26"/>
          <w:szCs w:val="26"/>
        </w:rPr>
        <w:t>государственный налоговый инспектор</w:t>
      </w:r>
      <w:r w:rsidRPr="005E3414">
        <w:rPr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  <w:highlight w:val="yellow"/>
        </w:rPr>
      </w:pP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>VII. Порядок служебного взаимодействия</w:t>
      </w:r>
    </w:p>
    <w:p w:rsidR="00C7607A" w:rsidRPr="005E3414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5E3414" w:rsidRDefault="00C7607A" w:rsidP="00C7607A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>17. </w:t>
      </w:r>
      <w:proofErr w:type="gramStart"/>
      <w:r w:rsidRPr="005E3414">
        <w:rPr>
          <w:sz w:val="26"/>
          <w:szCs w:val="26"/>
        </w:rPr>
        <w:t>Взаимодействие</w:t>
      </w:r>
      <w:r w:rsidR="00B3383B" w:rsidRPr="005E3414">
        <w:rPr>
          <w:sz w:val="26"/>
          <w:szCs w:val="26"/>
        </w:rPr>
        <w:t xml:space="preserve"> старшего</w:t>
      </w:r>
      <w:r w:rsidRPr="005E3414">
        <w:rPr>
          <w:sz w:val="26"/>
          <w:szCs w:val="26"/>
        </w:rPr>
        <w:t xml:space="preserve">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Pr="005E3414">
        <w:rPr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</w:t>
      </w:r>
      <w:r w:rsidRPr="005E3414">
        <w:rPr>
          <w:sz w:val="26"/>
          <w:szCs w:val="26"/>
        </w:rPr>
        <w:lastRenderedPageBreak/>
        <w:t>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 w:rsidRPr="005E3414">
        <w:rPr>
          <w:sz w:val="26"/>
          <w:szCs w:val="26"/>
        </w:rPr>
        <w:t xml:space="preserve">. </w:t>
      </w:r>
      <w:proofErr w:type="gramStart"/>
      <w:r w:rsidRPr="005E3414">
        <w:rPr>
          <w:sz w:val="26"/>
          <w:szCs w:val="26"/>
        </w:rPr>
        <w:t>3196;2009, № 29, ст. 3658), и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C7607A" w:rsidRPr="005E3414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5E3414">
        <w:rPr>
          <w:sz w:val="26"/>
          <w:szCs w:val="26"/>
        </w:rPr>
        <w:t xml:space="preserve">Служебное взаимодействие </w:t>
      </w:r>
      <w:r w:rsidR="00B3383B" w:rsidRPr="005E3414">
        <w:rPr>
          <w:sz w:val="26"/>
          <w:szCs w:val="26"/>
        </w:rPr>
        <w:t xml:space="preserve">старшего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Pr="005E3414">
        <w:rPr>
          <w:sz w:val="26"/>
          <w:szCs w:val="26"/>
        </w:rPr>
        <w:t xml:space="preserve"> 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предусматривает:</w:t>
      </w:r>
    </w:p>
    <w:p w:rsidR="00C7607A" w:rsidRPr="005E3414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5E3414">
        <w:rPr>
          <w:sz w:val="26"/>
          <w:szCs w:val="26"/>
        </w:rPr>
        <w:t xml:space="preserve">подготовку проекта ежегодного плана работы и прогнозные показатели деятельности Инспекции, а также отчетов об их исполнении; </w:t>
      </w:r>
    </w:p>
    <w:p w:rsidR="00C7607A" w:rsidRPr="005E3414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5E3414">
        <w:rPr>
          <w:sz w:val="26"/>
          <w:szCs w:val="26"/>
        </w:rPr>
        <w:t>подготовку предложений по формированию проекта федерального бюджета в части финансового обеспечения деятельности Инспекции;</w:t>
      </w:r>
    </w:p>
    <w:p w:rsidR="00C7607A" w:rsidRPr="005E3414" w:rsidRDefault="00C7607A" w:rsidP="00C7607A">
      <w:pPr>
        <w:shd w:val="clear" w:color="auto" w:fill="FFFFFF"/>
        <w:ind w:firstLine="714"/>
        <w:rPr>
          <w:sz w:val="26"/>
          <w:szCs w:val="26"/>
        </w:rPr>
      </w:pPr>
      <w:r w:rsidRPr="005E3414">
        <w:rPr>
          <w:sz w:val="26"/>
          <w:szCs w:val="26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 xml:space="preserve">VIII. Перечень государственных услуг, оказываемых гражданам и организациям в соответствии с административным регламентом </w:t>
      </w: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>Федеральной налоговой службы</w:t>
      </w:r>
    </w:p>
    <w:p w:rsidR="00C7607A" w:rsidRPr="005E3414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5E3414" w:rsidRDefault="00313F1C" w:rsidP="00C7607A">
      <w:pPr>
        <w:rPr>
          <w:sz w:val="26"/>
          <w:szCs w:val="26"/>
        </w:rPr>
      </w:pPr>
      <w:r w:rsidRPr="005E3414">
        <w:rPr>
          <w:sz w:val="26"/>
          <w:szCs w:val="26"/>
        </w:rPr>
        <w:t>18. В соответствии с замещаемой государственной гражданской должностью и в пределах функциональной компетенции,</w:t>
      </w:r>
      <w:r w:rsidR="00B3383B" w:rsidRPr="005E3414">
        <w:rPr>
          <w:sz w:val="26"/>
          <w:szCs w:val="26"/>
        </w:rPr>
        <w:t xml:space="preserve"> старший</w:t>
      </w:r>
      <w:r w:rsidRPr="005E3414">
        <w:rPr>
          <w:sz w:val="26"/>
          <w:szCs w:val="26"/>
        </w:rPr>
        <w:t xml:space="preserve"> </w:t>
      </w:r>
      <w:r w:rsidR="00B315FD" w:rsidRPr="005E3414">
        <w:rPr>
          <w:sz w:val="26"/>
          <w:szCs w:val="26"/>
        </w:rPr>
        <w:t>государственный налоговый инспектор</w:t>
      </w:r>
      <w:r w:rsidRPr="005E3414">
        <w:rPr>
          <w:sz w:val="26"/>
          <w:szCs w:val="26"/>
        </w:rPr>
        <w:t xml:space="preserve"> выполняет организационное, информационное взаимодействие с налогоплательщиками в соответствии с административным регламентом ФНС России</w:t>
      </w:r>
      <w:r w:rsidR="00C7607A" w:rsidRPr="005E3414">
        <w:rPr>
          <w:sz w:val="26"/>
          <w:szCs w:val="26"/>
        </w:rPr>
        <w:t>.</w:t>
      </w:r>
    </w:p>
    <w:p w:rsidR="00C7607A" w:rsidRPr="005E3414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>IX. Показатели эффективности и результативности</w:t>
      </w:r>
    </w:p>
    <w:p w:rsidR="00C7607A" w:rsidRPr="005E3414" w:rsidRDefault="00C7607A" w:rsidP="00C7607A">
      <w:pPr>
        <w:widowControl w:val="0"/>
        <w:jc w:val="center"/>
        <w:rPr>
          <w:b/>
          <w:bCs/>
          <w:sz w:val="26"/>
          <w:szCs w:val="26"/>
        </w:rPr>
      </w:pPr>
      <w:r w:rsidRPr="005E3414">
        <w:rPr>
          <w:b/>
          <w:bCs/>
          <w:sz w:val="26"/>
          <w:szCs w:val="26"/>
        </w:rPr>
        <w:t>профессиональной служебной деятельности</w:t>
      </w:r>
    </w:p>
    <w:p w:rsidR="00C7607A" w:rsidRPr="005E3414" w:rsidRDefault="00C7607A" w:rsidP="00C7607A">
      <w:pPr>
        <w:widowControl w:val="0"/>
        <w:rPr>
          <w:sz w:val="26"/>
          <w:szCs w:val="26"/>
          <w:highlight w:val="yellow"/>
        </w:rPr>
      </w:pPr>
    </w:p>
    <w:p w:rsidR="00C7607A" w:rsidRPr="005E3414" w:rsidRDefault="00C7607A" w:rsidP="00C7607A">
      <w:pPr>
        <w:widowControl w:val="0"/>
        <w:rPr>
          <w:sz w:val="26"/>
          <w:szCs w:val="26"/>
        </w:rPr>
      </w:pPr>
      <w:r w:rsidRPr="005E3414">
        <w:rPr>
          <w:sz w:val="26"/>
          <w:szCs w:val="26"/>
        </w:rPr>
        <w:t xml:space="preserve">19. Эффективность профессиональной служебной деятельности </w:t>
      </w:r>
      <w:r w:rsidR="00B3383B" w:rsidRPr="005E3414">
        <w:rPr>
          <w:sz w:val="26"/>
          <w:szCs w:val="26"/>
        </w:rPr>
        <w:t xml:space="preserve">старшего </w:t>
      </w:r>
      <w:r w:rsidR="00B315FD" w:rsidRPr="005E3414">
        <w:rPr>
          <w:sz w:val="26"/>
          <w:szCs w:val="26"/>
        </w:rPr>
        <w:t>государственного налогового инспектора</w:t>
      </w:r>
      <w:r w:rsidRPr="005E3414">
        <w:rPr>
          <w:sz w:val="26"/>
          <w:szCs w:val="26"/>
        </w:rPr>
        <w:t xml:space="preserve"> оценивается по следующим показателям:</w:t>
      </w:r>
    </w:p>
    <w:p w:rsidR="00C7607A" w:rsidRPr="005E3414" w:rsidRDefault="00C7607A" w:rsidP="00C7607A">
      <w:pPr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7607A" w:rsidRPr="005E3414" w:rsidRDefault="00C7607A" w:rsidP="00C7607A">
      <w:pPr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своевременности и оперативности выполнения поручений;</w:t>
      </w:r>
    </w:p>
    <w:p w:rsidR="00C7607A" w:rsidRPr="005E3414" w:rsidRDefault="00C7607A" w:rsidP="00C7607A">
      <w:pPr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7607A" w:rsidRPr="005E3414" w:rsidRDefault="00C7607A" w:rsidP="00C7607A">
      <w:pPr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7607A" w:rsidRPr="005E3414" w:rsidRDefault="00C7607A" w:rsidP="00C7607A">
      <w:pPr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7607A" w:rsidRPr="005E3414" w:rsidRDefault="00C7607A" w:rsidP="00C7607A">
      <w:pPr>
        <w:ind w:firstLine="720"/>
        <w:rPr>
          <w:sz w:val="26"/>
          <w:szCs w:val="26"/>
        </w:rPr>
      </w:pPr>
      <w:r w:rsidRPr="005E3414">
        <w:rPr>
          <w:sz w:val="26"/>
          <w:szCs w:val="26"/>
        </w:rPr>
        <w:lastRenderedPageBreak/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6A4FA8" w:rsidRPr="005E3414" w:rsidRDefault="00C7607A" w:rsidP="00F57C51">
      <w:pPr>
        <w:widowControl w:val="0"/>
        <w:autoSpaceDE w:val="0"/>
        <w:autoSpaceDN w:val="0"/>
        <w:adjustRightInd w:val="0"/>
        <w:rPr>
          <w:sz w:val="26"/>
          <w:szCs w:val="26"/>
        </w:rPr>
      </w:pPr>
      <w:r w:rsidRPr="005E3414">
        <w:rPr>
          <w:sz w:val="26"/>
          <w:szCs w:val="26"/>
        </w:rPr>
        <w:t>осознанию ответственности за последствия своих действий.</w:t>
      </w:r>
    </w:p>
    <w:p w:rsidR="006A4FA8" w:rsidRPr="005E3414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6A4FA8" w:rsidRPr="005E3414" w:rsidRDefault="006A4FA8" w:rsidP="006A4FA8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</w:p>
    <w:p w:rsidR="00174D00" w:rsidRPr="005E3414" w:rsidRDefault="00174D00" w:rsidP="00174D00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5E3414">
        <w:rPr>
          <w:sz w:val="26"/>
          <w:szCs w:val="26"/>
        </w:rPr>
        <w:t xml:space="preserve">Начальник отдела работы </w:t>
      </w:r>
    </w:p>
    <w:p w:rsidR="00174D00" w:rsidRPr="005E3414" w:rsidRDefault="00174D00" w:rsidP="00174D00">
      <w:pPr>
        <w:widowControl w:val="0"/>
        <w:autoSpaceDE w:val="0"/>
        <w:autoSpaceDN w:val="0"/>
        <w:adjustRightInd w:val="0"/>
        <w:ind w:firstLine="0"/>
        <w:rPr>
          <w:sz w:val="26"/>
          <w:szCs w:val="26"/>
        </w:rPr>
      </w:pPr>
      <w:r w:rsidRPr="005E3414">
        <w:rPr>
          <w:sz w:val="26"/>
          <w:szCs w:val="26"/>
        </w:rPr>
        <w:t xml:space="preserve">с налогоплательщиками                                                                      </w:t>
      </w:r>
      <w:r w:rsidRPr="005E3414">
        <w:rPr>
          <w:sz w:val="26"/>
          <w:szCs w:val="26"/>
        </w:rPr>
        <w:tab/>
        <w:t xml:space="preserve">     </w:t>
      </w:r>
    </w:p>
    <w:p w:rsidR="006A4FA8" w:rsidRPr="005E3414" w:rsidRDefault="006A4FA8" w:rsidP="006A4FA8">
      <w:pPr>
        <w:widowControl w:val="0"/>
        <w:autoSpaceDE w:val="0"/>
        <w:autoSpaceDN w:val="0"/>
        <w:adjustRightInd w:val="0"/>
        <w:jc w:val="center"/>
        <w:outlineLvl w:val="2"/>
      </w:pPr>
    </w:p>
    <w:p w:rsidR="006A4FA8" w:rsidRPr="005E3414" w:rsidRDefault="006A4FA8" w:rsidP="003B7A81">
      <w:pPr>
        <w:widowControl w:val="0"/>
        <w:rPr>
          <w:sz w:val="26"/>
          <w:szCs w:val="26"/>
          <w:highlight w:val="yellow"/>
        </w:rPr>
      </w:pPr>
    </w:p>
    <w:p w:rsidR="006A4FA8" w:rsidRPr="005E3414" w:rsidRDefault="006A4FA8" w:rsidP="006A4FA8">
      <w:pPr>
        <w:rPr>
          <w:sz w:val="26"/>
          <w:szCs w:val="26"/>
          <w:highlight w:val="yellow"/>
        </w:rPr>
      </w:pPr>
    </w:p>
    <w:p w:rsidR="006A4FA8" w:rsidRPr="005E3414" w:rsidRDefault="006A4FA8" w:rsidP="006A4FA8">
      <w:pPr>
        <w:rPr>
          <w:sz w:val="26"/>
          <w:szCs w:val="26"/>
          <w:highlight w:val="yellow"/>
        </w:rPr>
      </w:pPr>
    </w:p>
    <w:p w:rsidR="006A4FA8" w:rsidRPr="005E3414" w:rsidRDefault="006A4FA8" w:rsidP="006A4FA8">
      <w:pPr>
        <w:rPr>
          <w:sz w:val="26"/>
          <w:szCs w:val="26"/>
          <w:highlight w:val="yellow"/>
        </w:rPr>
      </w:pPr>
    </w:p>
    <w:p w:rsidR="006A4FA8" w:rsidRPr="005E3414" w:rsidRDefault="006A4FA8" w:rsidP="006A4FA8">
      <w:pPr>
        <w:rPr>
          <w:sz w:val="26"/>
          <w:szCs w:val="26"/>
          <w:highlight w:val="yellow"/>
        </w:rPr>
      </w:pPr>
    </w:p>
    <w:p w:rsidR="006A4FA8" w:rsidRPr="005E3414" w:rsidRDefault="006A4FA8" w:rsidP="006A4FA8">
      <w:pPr>
        <w:rPr>
          <w:sz w:val="26"/>
          <w:szCs w:val="26"/>
          <w:highlight w:val="yellow"/>
        </w:rPr>
      </w:pPr>
    </w:p>
    <w:p w:rsidR="006A4FA8" w:rsidRPr="005E3414" w:rsidRDefault="006A4FA8" w:rsidP="006A4FA8">
      <w:pPr>
        <w:rPr>
          <w:sz w:val="26"/>
          <w:szCs w:val="26"/>
          <w:highlight w:val="yellow"/>
        </w:rPr>
      </w:pPr>
    </w:p>
    <w:p w:rsidR="006A4FA8" w:rsidRPr="005E3414" w:rsidRDefault="006A4FA8" w:rsidP="006A4FA8">
      <w:pPr>
        <w:rPr>
          <w:sz w:val="26"/>
          <w:szCs w:val="26"/>
          <w:highlight w:val="yellow"/>
        </w:rPr>
      </w:pPr>
    </w:p>
    <w:p w:rsidR="003A1575" w:rsidRPr="005E3414" w:rsidRDefault="003A1575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3A1575" w:rsidRPr="005E3414" w:rsidRDefault="003A1575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174D00" w:rsidRPr="005E3414" w:rsidRDefault="00174D00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4220A9" w:rsidRPr="005E3414" w:rsidRDefault="004220A9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p w:rsidR="006A4FA8" w:rsidRPr="005E3414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  <w:r w:rsidRPr="005E3414">
        <w:rPr>
          <w:b/>
          <w:sz w:val="26"/>
          <w:szCs w:val="26"/>
        </w:rPr>
        <w:lastRenderedPageBreak/>
        <w:t>Лист ознакомления</w:t>
      </w:r>
    </w:p>
    <w:p w:rsidR="00482CA7" w:rsidRPr="005E3414" w:rsidRDefault="00482CA7" w:rsidP="006A4FA8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6"/>
          <w:szCs w:val="26"/>
        </w:rPr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868"/>
        <w:gridCol w:w="2480"/>
        <w:gridCol w:w="2108"/>
        <w:gridCol w:w="2108"/>
        <w:gridCol w:w="2232"/>
      </w:tblGrid>
      <w:tr w:rsidR="006A4FA8" w:rsidRPr="005E3414" w:rsidTr="005B0E3E">
        <w:trPr>
          <w:trHeight w:val="1200"/>
          <w:tblCellSpacing w:w="5" w:type="nil"/>
        </w:trPr>
        <w:tc>
          <w:tcPr>
            <w:tcW w:w="8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 xml:space="preserve">N  </w:t>
            </w:r>
          </w:p>
          <w:p w:rsidR="006A4FA8" w:rsidRPr="005E3414" w:rsidRDefault="00482CA7" w:rsidP="00482CA7">
            <w:pPr>
              <w:widowControl w:val="0"/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 xml:space="preserve"> </w:t>
            </w:r>
            <w:proofErr w:type="gramStart"/>
            <w:r w:rsidRPr="005E3414">
              <w:rPr>
                <w:sz w:val="26"/>
                <w:szCs w:val="26"/>
              </w:rPr>
              <w:t>п</w:t>
            </w:r>
            <w:proofErr w:type="gramEnd"/>
            <w:r w:rsidRPr="005E3414">
              <w:rPr>
                <w:sz w:val="26"/>
                <w:szCs w:val="26"/>
              </w:rPr>
              <w:t>/п</w:t>
            </w:r>
          </w:p>
        </w:tc>
        <w:tc>
          <w:tcPr>
            <w:tcW w:w="24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 xml:space="preserve">Фамилия, имя,   </w:t>
            </w:r>
          </w:p>
          <w:p w:rsidR="006A4FA8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 xml:space="preserve">     отчество     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Дата и роспись</w:t>
            </w:r>
          </w:p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в ознакомлении</w:t>
            </w:r>
          </w:p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с должностным</w:t>
            </w:r>
          </w:p>
          <w:p w:rsidR="006A4FA8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регламентом и   в получении его копии</w:t>
            </w:r>
          </w:p>
        </w:tc>
        <w:tc>
          <w:tcPr>
            <w:tcW w:w="210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Дата и номер   приказа о</w:t>
            </w:r>
          </w:p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 xml:space="preserve">назначении </w:t>
            </w:r>
            <w:proofErr w:type="gramStart"/>
            <w:r w:rsidRPr="005E3414">
              <w:rPr>
                <w:sz w:val="26"/>
                <w:szCs w:val="26"/>
              </w:rPr>
              <w:t>на</w:t>
            </w:r>
            <w:proofErr w:type="gramEnd"/>
          </w:p>
          <w:p w:rsidR="006A4FA8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должность</w:t>
            </w:r>
          </w:p>
        </w:tc>
        <w:tc>
          <w:tcPr>
            <w:tcW w:w="223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Дата и номер</w:t>
            </w:r>
          </w:p>
          <w:p w:rsidR="00482CA7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приказа</w:t>
            </w:r>
          </w:p>
          <w:p w:rsidR="006A4FA8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об освобождении от должности</w:t>
            </w:r>
          </w:p>
        </w:tc>
      </w:tr>
      <w:tr w:rsidR="006A4FA8" w:rsidRPr="005E3414" w:rsidTr="005B0E3E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1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482CA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  <w:tr w:rsidR="006A4FA8" w:rsidRPr="005E3414" w:rsidTr="005B0E3E">
        <w:trPr>
          <w:tblCellSpacing w:w="5" w:type="nil"/>
        </w:trPr>
        <w:tc>
          <w:tcPr>
            <w:tcW w:w="8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482CA7" w:rsidP="00482CA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  <w:r w:rsidRPr="005E3414">
              <w:rPr>
                <w:sz w:val="26"/>
                <w:szCs w:val="26"/>
              </w:rPr>
              <w:t>2</w:t>
            </w:r>
          </w:p>
        </w:tc>
        <w:tc>
          <w:tcPr>
            <w:tcW w:w="24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482CA7">
            <w:pPr>
              <w:widowControl w:val="0"/>
              <w:autoSpaceDE w:val="0"/>
              <w:autoSpaceDN w:val="0"/>
              <w:adjustRightInd w:val="0"/>
              <w:ind w:firstLine="0"/>
              <w:jc w:val="left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10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  <w:tc>
          <w:tcPr>
            <w:tcW w:w="2232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6A4FA8" w:rsidRPr="005E3414" w:rsidRDefault="006A4FA8" w:rsidP="005B0E3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6"/>
                <w:szCs w:val="26"/>
              </w:rPr>
            </w:pPr>
          </w:p>
        </w:tc>
      </w:tr>
    </w:tbl>
    <w:p w:rsidR="006A4FA8" w:rsidRPr="005E3414" w:rsidRDefault="006A4FA8" w:rsidP="006A4FA8">
      <w:pPr>
        <w:widowControl w:val="0"/>
        <w:autoSpaceDE w:val="0"/>
        <w:autoSpaceDN w:val="0"/>
        <w:adjustRightInd w:val="0"/>
        <w:jc w:val="center"/>
        <w:outlineLvl w:val="2"/>
        <w:rPr>
          <w:sz w:val="26"/>
          <w:szCs w:val="26"/>
        </w:rPr>
      </w:pPr>
    </w:p>
    <w:sectPr w:rsidR="006A4FA8" w:rsidRPr="005E3414" w:rsidSect="005F66C8">
      <w:headerReference w:type="default" r:id="rId25"/>
      <w:type w:val="continuous"/>
      <w:pgSz w:w="11906" w:h="16838"/>
      <w:pgMar w:top="567" w:right="680" w:bottom="567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5A25" w:rsidRDefault="00425A25" w:rsidP="003B7A81">
      <w:r>
        <w:separator/>
      </w:r>
    </w:p>
  </w:endnote>
  <w:endnote w:type="continuationSeparator" w:id="0">
    <w:p w:rsidR="00425A25" w:rsidRDefault="00425A2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5A25" w:rsidRDefault="00425A25" w:rsidP="003B7A81">
      <w:r>
        <w:separator/>
      </w:r>
    </w:p>
  </w:footnote>
  <w:footnote w:type="continuationSeparator" w:id="0">
    <w:p w:rsidR="00425A25" w:rsidRDefault="00425A2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C6F53" w:rsidRPr="00B310A4" w:rsidRDefault="00FC6F53">
    <w:pPr>
      <w:pStyle w:val="ab"/>
      <w:jc w:val="center"/>
      <w:rPr>
        <w:color w:val="999999"/>
        <w:sz w:val="24"/>
        <w:szCs w:val="24"/>
      </w:rPr>
    </w:pPr>
    <w:r w:rsidRPr="00B310A4">
      <w:rPr>
        <w:color w:val="999999"/>
        <w:sz w:val="24"/>
        <w:szCs w:val="24"/>
      </w:rPr>
      <w:fldChar w:fldCharType="begin"/>
    </w:r>
    <w:r w:rsidRPr="00B310A4">
      <w:rPr>
        <w:color w:val="999999"/>
        <w:sz w:val="24"/>
        <w:szCs w:val="24"/>
      </w:rPr>
      <w:instrText>PAGE   \* MERGEFORMAT</w:instrText>
    </w:r>
    <w:r w:rsidRPr="00B310A4">
      <w:rPr>
        <w:color w:val="999999"/>
        <w:sz w:val="24"/>
        <w:szCs w:val="24"/>
      </w:rPr>
      <w:fldChar w:fldCharType="separate"/>
    </w:r>
    <w:r w:rsidR="0078537F">
      <w:rPr>
        <w:noProof/>
        <w:color w:val="999999"/>
        <w:sz w:val="24"/>
        <w:szCs w:val="24"/>
      </w:rPr>
      <w:t>11</w:t>
    </w:r>
    <w:r w:rsidRPr="00B310A4">
      <w:rPr>
        <w:color w:val="999999"/>
        <w:sz w:val="24"/>
        <w:szCs w:val="24"/>
      </w:rPr>
      <w:fldChar w:fldCharType="end"/>
    </w:r>
  </w:p>
  <w:p w:rsidR="00FC6F53" w:rsidRPr="00B310A4" w:rsidRDefault="00FC6F53">
    <w:pPr>
      <w:pStyle w:val="ab"/>
      <w:rPr>
        <w:i/>
        <w:iCs/>
        <w:color w:val="999999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5738A1"/>
    <w:multiLevelType w:val="multilevel"/>
    <w:tmpl w:val="439AC1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16D189B"/>
    <w:multiLevelType w:val="hybridMultilevel"/>
    <w:tmpl w:val="B3102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>
    <w:nsid w:val="43E60DFA"/>
    <w:multiLevelType w:val="hybridMultilevel"/>
    <w:tmpl w:val="C854CAE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033E"/>
    <w:rsid w:val="0001315F"/>
    <w:rsid w:val="00016846"/>
    <w:rsid w:val="00027871"/>
    <w:rsid w:val="000457F3"/>
    <w:rsid w:val="00057CCC"/>
    <w:rsid w:val="000631CE"/>
    <w:rsid w:val="00090C33"/>
    <w:rsid w:val="000916AA"/>
    <w:rsid w:val="00092644"/>
    <w:rsid w:val="0009436A"/>
    <w:rsid w:val="00094B4E"/>
    <w:rsid w:val="000B0869"/>
    <w:rsid w:val="000B2E17"/>
    <w:rsid w:val="000B3A34"/>
    <w:rsid w:val="000B5048"/>
    <w:rsid w:val="000B7C1A"/>
    <w:rsid w:val="000C04B0"/>
    <w:rsid w:val="000C2E02"/>
    <w:rsid w:val="000C6E28"/>
    <w:rsid w:val="000C7D67"/>
    <w:rsid w:val="000D08EA"/>
    <w:rsid w:val="000E3741"/>
    <w:rsid w:val="000F38B5"/>
    <w:rsid w:val="00100CE7"/>
    <w:rsid w:val="00101D17"/>
    <w:rsid w:val="00110477"/>
    <w:rsid w:val="00121DFA"/>
    <w:rsid w:val="0012266D"/>
    <w:rsid w:val="00135553"/>
    <w:rsid w:val="00141E3E"/>
    <w:rsid w:val="0015548D"/>
    <w:rsid w:val="001559CE"/>
    <w:rsid w:val="00165B7A"/>
    <w:rsid w:val="001665C3"/>
    <w:rsid w:val="00172CDA"/>
    <w:rsid w:val="00174D00"/>
    <w:rsid w:val="00175938"/>
    <w:rsid w:val="00175A5A"/>
    <w:rsid w:val="001763A1"/>
    <w:rsid w:val="00192A8B"/>
    <w:rsid w:val="001A0913"/>
    <w:rsid w:val="001A2C02"/>
    <w:rsid w:val="001B0150"/>
    <w:rsid w:val="001B1490"/>
    <w:rsid w:val="001B5BBA"/>
    <w:rsid w:val="001C413F"/>
    <w:rsid w:val="001D2783"/>
    <w:rsid w:val="001E1592"/>
    <w:rsid w:val="001E3BF4"/>
    <w:rsid w:val="001F1715"/>
    <w:rsid w:val="001F68ED"/>
    <w:rsid w:val="002138EB"/>
    <w:rsid w:val="002160F5"/>
    <w:rsid w:val="0022091F"/>
    <w:rsid w:val="00222C13"/>
    <w:rsid w:val="00222F53"/>
    <w:rsid w:val="0023409F"/>
    <w:rsid w:val="0025122B"/>
    <w:rsid w:val="00251347"/>
    <w:rsid w:val="00254973"/>
    <w:rsid w:val="00254D09"/>
    <w:rsid w:val="00262D27"/>
    <w:rsid w:val="0028059E"/>
    <w:rsid w:val="00295029"/>
    <w:rsid w:val="002A5FA6"/>
    <w:rsid w:val="002A6E76"/>
    <w:rsid w:val="002A7D55"/>
    <w:rsid w:val="002B3231"/>
    <w:rsid w:val="002B7A62"/>
    <w:rsid w:val="002B7B08"/>
    <w:rsid w:val="002C2602"/>
    <w:rsid w:val="002D182B"/>
    <w:rsid w:val="002D1878"/>
    <w:rsid w:val="002D4283"/>
    <w:rsid w:val="002E3EAC"/>
    <w:rsid w:val="002E3F74"/>
    <w:rsid w:val="002F5B24"/>
    <w:rsid w:val="002F7AA2"/>
    <w:rsid w:val="00303AA8"/>
    <w:rsid w:val="00306139"/>
    <w:rsid w:val="00307907"/>
    <w:rsid w:val="00312CEB"/>
    <w:rsid w:val="00313753"/>
    <w:rsid w:val="00313F1C"/>
    <w:rsid w:val="003219ED"/>
    <w:rsid w:val="00324681"/>
    <w:rsid w:val="0032725D"/>
    <w:rsid w:val="003314B0"/>
    <w:rsid w:val="00335E38"/>
    <w:rsid w:val="00340885"/>
    <w:rsid w:val="0034368A"/>
    <w:rsid w:val="00350DCB"/>
    <w:rsid w:val="00360DF3"/>
    <w:rsid w:val="00361657"/>
    <w:rsid w:val="00365F74"/>
    <w:rsid w:val="00374F8B"/>
    <w:rsid w:val="00376C5A"/>
    <w:rsid w:val="003927C8"/>
    <w:rsid w:val="003931EF"/>
    <w:rsid w:val="00395C15"/>
    <w:rsid w:val="00397C11"/>
    <w:rsid w:val="003A1575"/>
    <w:rsid w:val="003A43AB"/>
    <w:rsid w:val="003B7A81"/>
    <w:rsid w:val="003C101D"/>
    <w:rsid w:val="003C1C90"/>
    <w:rsid w:val="003C4B94"/>
    <w:rsid w:val="003C4D68"/>
    <w:rsid w:val="003D1654"/>
    <w:rsid w:val="003D4EFF"/>
    <w:rsid w:val="003E233C"/>
    <w:rsid w:val="003F31BE"/>
    <w:rsid w:val="00400FB8"/>
    <w:rsid w:val="00402862"/>
    <w:rsid w:val="00404AE7"/>
    <w:rsid w:val="0041019D"/>
    <w:rsid w:val="004216D7"/>
    <w:rsid w:val="004220A9"/>
    <w:rsid w:val="004229E4"/>
    <w:rsid w:val="00422ACD"/>
    <w:rsid w:val="004252DA"/>
    <w:rsid w:val="00425A25"/>
    <w:rsid w:val="004342D0"/>
    <w:rsid w:val="00440E6D"/>
    <w:rsid w:val="0044318B"/>
    <w:rsid w:val="00447E13"/>
    <w:rsid w:val="00452018"/>
    <w:rsid w:val="00464B4C"/>
    <w:rsid w:val="004724F9"/>
    <w:rsid w:val="004776BC"/>
    <w:rsid w:val="00482A3A"/>
    <w:rsid w:val="00482CA7"/>
    <w:rsid w:val="00484250"/>
    <w:rsid w:val="0049073B"/>
    <w:rsid w:val="00492B5B"/>
    <w:rsid w:val="00493417"/>
    <w:rsid w:val="00496C5C"/>
    <w:rsid w:val="00497B12"/>
    <w:rsid w:val="00497CF7"/>
    <w:rsid w:val="004A3010"/>
    <w:rsid w:val="004B2E31"/>
    <w:rsid w:val="004B35CC"/>
    <w:rsid w:val="004B4323"/>
    <w:rsid w:val="004B5A79"/>
    <w:rsid w:val="004B7353"/>
    <w:rsid w:val="004D3338"/>
    <w:rsid w:val="004F4817"/>
    <w:rsid w:val="004F5964"/>
    <w:rsid w:val="00526FFE"/>
    <w:rsid w:val="0053153E"/>
    <w:rsid w:val="00532AAD"/>
    <w:rsid w:val="00536AA0"/>
    <w:rsid w:val="00537E24"/>
    <w:rsid w:val="005411E7"/>
    <w:rsid w:val="005422B5"/>
    <w:rsid w:val="00543BD3"/>
    <w:rsid w:val="00543D30"/>
    <w:rsid w:val="00560360"/>
    <w:rsid w:val="005626AD"/>
    <w:rsid w:val="00562CDA"/>
    <w:rsid w:val="00564B40"/>
    <w:rsid w:val="005674FA"/>
    <w:rsid w:val="0058504A"/>
    <w:rsid w:val="00585805"/>
    <w:rsid w:val="005877E0"/>
    <w:rsid w:val="00592C8D"/>
    <w:rsid w:val="0059423D"/>
    <w:rsid w:val="005979A6"/>
    <w:rsid w:val="005A0E6B"/>
    <w:rsid w:val="005A2754"/>
    <w:rsid w:val="005B3B0E"/>
    <w:rsid w:val="005C0179"/>
    <w:rsid w:val="005D1E6A"/>
    <w:rsid w:val="005D703E"/>
    <w:rsid w:val="005D7264"/>
    <w:rsid w:val="005D7ABC"/>
    <w:rsid w:val="005E02F8"/>
    <w:rsid w:val="005E3414"/>
    <w:rsid w:val="005E7F08"/>
    <w:rsid w:val="005F66C8"/>
    <w:rsid w:val="005F7D8F"/>
    <w:rsid w:val="00601C5B"/>
    <w:rsid w:val="00620685"/>
    <w:rsid w:val="00622B54"/>
    <w:rsid w:val="00625B99"/>
    <w:rsid w:val="00630988"/>
    <w:rsid w:val="00632047"/>
    <w:rsid w:val="0064507A"/>
    <w:rsid w:val="00657D5D"/>
    <w:rsid w:val="006618E5"/>
    <w:rsid w:val="00662DD6"/>
    <w:rsid w:val="006712FE"/>
    <w:rsid w:val="00671440"/>
    <w:rsid w:val="00674287"/>
    <w:rsid w:val="00681090"/>
    <w:rsid w:val="00683559"/>
    <w:rsid w:val="00685DA3"/>
    <w:rsid w:val="006877ED"/>
    <w:rsid w:val="00695CD9"/>
    <w:rsid w:val="006A44FB"/>
    <w:rsid w:val="006A4FA8"/>
    <w:rsid w:val="006A5528"/>
    <w:rsid w:val="006B3E61"/>
    <w:rsid w:val="006B7FA0"/>
    <w:rsid w:val="006D1DF5"/>
    <w:rsid w:val="006D5E90"/>
    <w:rsid w:val="006E0D44"/>
    <w:rsid w:val="006E2C92"/>
    <w:rsid w:val="006E6747"/>
    <w:rsid w:val="006F140C"/>
    <w:rsid w:val="006F411B"/>
    <w:rsid w:val="00706052"/>
    <w:rsid w:val="00712D9A"/>
    <w:rsid w:val="00714707"/>
    <w:rsid w:val="0071560A"/>
    <w:rsid w:val="00721021"/>
    <w:rsid w:val="00721040"/>
    <w:rsid w:val="00721456"/>
    <w:rsid w:val="00733031"/>
    <w:rsid w:val="007423E7"/>
    <w:rsid w:val="00757903"/>
    <w:rsid w:val="00765E4A"/>
    <w:rsid w:val="007702BC"/>
    <w:rsid w:val="00775378"/>
    <w:rsid w:val="00783E24"/>
    <w:rsid w:val="0078537F"/>
    <w:rsid w:val="00796FD4"/>
    <w:rsid w:val="007972CB"/>
    <w:rsid w:val="007A056A"/>
    <w:rsid w:val="007A1130"/>
    <w:rsid w:val="007A66A8"/>
    <w:rsid w:val="007A7062"/>
    <w:rsid w:val="007A7A7A"/>
    <w:rsid w:val="007B0EB1"/>
    <w:rsid w:val="007B2780"/>
    <w:rsid w:val="007C7E18"/>
    <w:rsid w:val="007D20C2"/>
    <w:rsid w:val="007D402F"/>
    <w:rsid w:val="007D4ADF"/>
    <w:rsid w:val="007D4E3B"/>
    <w:rsid w:val="007D5A25"/>
    <w:rsid w:val="007D5B2B"/>
    <w:rsid w:val="007E07DE"/>
    <w:rsid w:val="007E3D90"/>
    <w:rsid w:val="007F339E"/>
    <w:rsid w:val="007F3D35"/>
    <w:rsid w:val="007F6BF4"/>
    <w:rsid w:val="00802DE2"/>
    <w:rsid w:val="00804AB6"/>
    <w:rsid w:val="00806B0C"/>
    <w:rsid w:val="0080706B"/>
    <w:rsid w:val="00812BFB"/>
    <w:rsid w:val="0081666B"/>
    <w:rsid w:val="008166B4"/>
    <w:rsid w:val="00821448"/>
    <w:rsid w:val="00822936"/>
    <w:rsid w:val="00833084"/>
    <w:rsid w:val="00850EA8"/>
    <w:rsid w:val="00853985"/>
    <w:rsid w:val="00874B42"/>
    <w:rsid w:val="00877280"/>
    <w:rsid w:val="00882463"/>
    <w:rsid w:val="008971B7"/>
    <w:rsid w:val="008A5EB3"/>
    <w:rsid w:val="008C02A7"/>
    <w:rsid w:val="008C5103"/>
    <w:rsid w:val="008E0C0F"/>
    <w:rsid w:val="008E4B65"/>
    <w:rsid w:val="008F3B59"/>
    <w:rsid w:val="008F60E8"/>
    <w:rsid w:val="008F7217"/>
    <w:rsid w:val="00907529"/>
    <w:rsid w:val="0091065C"/>
    <w:rsid w:val="00926516"/>
    <w:rsid w:val="00930B2D"/>
    <w:rsid w:val="00933CCA"/>
    <w:rsid w:val="00935F20"/>
    <w:rsid w:val="00940EED"/>
    <w:rsid w:val="00941E0D"/>
    <w:rsid w:val="00942953"/>
    <w:rsid w:val="00944E3B"/>
    <w:rsid w:val="00950A95"/>
    <w:rsid w:val="00952A26"/>
    <w:rsid w:val="00966432"/>
    <w:rsid w:val="00970B9A"/>
    <w:rsid w:val="00975254"/>
    <w:rsid w:val="009756F3"/>
    <w:rsid w:val="009764C8"/>
    <w:rsid w:val="0098413A"/>
    <w:rsid w:val="00985BEC"/>
    <w:rsid w:val="00986965"/>
    <w:rsid w:val="009901E5"/>
    <w:rsid w:val="00991494"/>
    <w:rsid w:val="00991FCE"/>
    <w:rsid w:val="009A732F"/>
    <w:rsid w:val="009A7768"/>
    <w:rsid w:val="009B39D9"/>
    <w:rsid w:val="009B545D"/>
    <w:rsid w:val="009B6831"/>
    <w:rsid w:val="009C6019"/>
    <w:rsid w:val="009D0F97"/>
    <w:rsid w:val="009D1018"/>
    <w:rsid w:val="009D5A89"/>
    <w:rsid w:val="009D6CF9"/>
    <w:rsid w:val="009F0BC2"/>
    <w:rsid w:val="009F1A92"/>
    <w:rsid w:val="009F3087"/>
    <w:rsid w:val="009F6AE1"/>
    <w:rsid w:val="00A044DB"/>
    <w:rsid w:val="00A06238"/>
    <w:rsid w:val="00A068D7"/>
    <w:rsid w:val="00A2339B"/>
    <w:rsid w:val="00A2616D"/>
    <w:rsid w:val="00A356E4"/>
    <w:rsid w:val="00A35CF2"/>
    <w:rsid w:val="00A36375"/>
    <w:rsid w:val="00A408B2"/>
    <w:rsid w:val="00A4459C"/>
    <w:rsid w:val="00A506D5"/>
    <w:rsid w:val="00A524EE"/>
    <w:rsid w:val="00A537B6"/>
    <w:rsid w:val="00A610B5"/>
    <w:rsid w:val="00A648BC"/>
    <w:rsid w:val="00A674FE"/>
    <w:rsid w:val="00A77A66"/>
    <w:rsid w:val="00A81ABF"/>
    <w:rsid w:val="00A83B0E"/>
    <w:rsid w:val="00A84C4F"/>
    <w:rsid w:val="00A86D12"/>
    <w:rsid w:val="00A9501F"/>
    <w:rsid w:val="00AA0D13"/>
    <w:rsid w:val="00AA6819"/>
    <w:rsid w:val="00AB1ACA"/>
    <w:rsid w:val="00AC5F96"/>
    <w:rsid w:val="00AC6FD9"/>
    <w:rsid w:val="00AD26A3"/>
    <w:rsid w:val="00AE00D3"/>
    <w:rsid w:val="00AE3462"/>
    <w:rsid w:val="00AF09BA"/>
    <w:rsid w:val="00AF1271"/>
    <w:rsid w:val="00AF4BFF"/>
    <w:rsid w:val="00AF5151"/>
    <w:rsid w:val="00AF55C8"/>
    <w:rsid w:val="00B00C29"/>
    <w:rsid w:val="00B01ED0"/>
    <w:rsid w:val="00B06AE6"/>
    <w:rsid w:val="00B14886"/>
    <w:rsid w:val="00B14EB0"/>
    <w:rsid w:val="00B14F7B"/>
    <w:rsid w:val="00B17003"/>
    <w:rsid w:val="00B208B5"/>
    <w:rsid w:val="00B22330"/>
    <w:rsid w:val="00B2651B"/>
    <w:rsid w:val="00B30717"/>
    <w:rsid w:val="00B310A4"/>
    <w:rsid w:val="00B315FD"/>
    <w:rsid w:val="00B3383B"/>
    <w:rsid w:val="00B3581A"/>
    <w:rsid w:val="00B40532"/>
    <w:rsid w:val="00B43C08"/>
    <w:rsid w:val="00B4682E"/>
    <w:rsid w:val="00B470A0"/>
    <w:rsid w:val="00B55FDC"/>
    <w:rsid w:val="00B56172"/>
    <w:rsid w:val="00B7300E"/>
    <w:rsid w:val="00B73389"/>
    <w:rsid w:val="00B76353"/>
    <w:rsid w:val="00B838EC"/>
    <w:rsid w:val="00B83955"/>
    <w:rsid w:val="00B85515"/>
    <w:rsid w:val="00B863E5"/>
    <w:rsid w:val="00B87712"/>
    <w:rsid w:val="00B916D9"/>
    <w:rsid w:val="00B94E6F"/>
    <w:rsid w:val="00B9646D"/>
    <w:rsid w:val="00B97583"/>
    <w:rsid w:val="00BA3628"/>
    <w:rsid w:val="00BA51E1"/>
    <w:rsid w:val="00BA6449"/>
    <w:rsid w:val="00BB3568"/>
    <w:rsid w:val="00BB3D0B"/>
    <w:rsid w:val="00BD48E8"/>
    <w:rsid w:val="00BE4F2D"/>
    <w:rsid w:val="00BE52D9"/>
    <w:rsid w:val="00BF51B3"/>
    <w:rsid w:val="00BF7391"/>
    <w:rsid w:val="00C061A4"/>
    <w:rsid w:val="00C158E5"/>
    <w:rsid w:val="00C20C8F"/>
    <w:rsid w:val="00C212E5"/>
    <w:rsid w:val="00C229ED"/>
    <w:rsid w:val="00C23B14"/>
    <w:rsid w:val="00C24828"/>
    <w:rsid w:val="00C3031D"/>
    <w:rsid w:val="00C37FAC"/>
    <w:rsid w:val="00C407EE"/>
    <w:rsid w:val="00C44F26"/>
    <w:rsid w:val="00C50BF8"/>
    <w:rsid w:val="00C714EE"/>
    <w:rsid w:val="00C73A81"/>
    <w:rsid w:val="00C73C62"/>
    <w:rsid w:val="00C7504B"/>
    <w:rsid w:val="00C7607A"/>
    <w:rsid w:val="00C7779B"/>
    <w:rsid w:val="00C80643"/>
    <w:rsid w:val="00C82AD0"/>
    <w:rsid w:val="00C95B4F"/>
    <w:rsid w:val="00CA2981"/>
    <w:rsid w:val="00CA2CB4"/>
    <w:rsid w:val="00CA730A"/>
    <w:rsid w:val="00CA7EC2"/>
    <w:rsid w:val="00CB46F2"/>
    <w:rsid w:val="00CC1126"/>
    <w:rsid w:val="00CC36A1"/>
    <w:rsid w:val="00CC56D9"/>
    <w:rsid w:val="00CD004D"/>
    <w:rsid w:val="00CE4819"/>
    <w:rsid w:val="00CE5967"/>
    <w:rsid w:val="00CF63F4"/>
    <w:rsid w:val="00CF7ACC"/>
    <w:rsid w:val="00D00C06"/>
    <w:rsid w:val="00D01736"/>
    <w:rsid w:val="00D04813"/>
    <w:rsid w:val="00D1572F"/>
    <w:rsid w:val="00D2637A"/>
    <w:rsid w:val="00D270CA"/>
    <w:rsid w:val="00D457FF"/>
    <w:rsid w:val="00D47924"/>
    <w:rsid w:val="00D51375"/>
    <w:rsid w:val="00D638AD"/>
    <w:rsid w:val="00D6462A"/>
    <w:rsid w:val="00D730DE"/>
    <w:rsid w:val="00D75100"/>
    <w:rsid w:val="00D7769A"/>
    <w:rsid w:val="00D86026"/>
    <w:rsid w:val="00D90501"/>
    <w:rsid w:val="00D90BF8"/>
    <w:rsid w:val="00D90F0C"/>
    <w:rsid w:val="00DA0F1F"/>
    <w:rsid w:val="00DA4C8C"/>
    <w:rsid w:val="00DA5D96"/>
    <w:rsid w:val="00DC6279"/>
    <w:rsid w:val="00DC6C36"/>
    <w:rsid w:val="00DD1315"/>
    <w:rsid w:val="00DE6D86"/>
    <w:rsid w:val="00DE6E00"/>
    <w:rsid w:val="00DE781E"/>
    <w:rsid w:val="00E005FE"/>
    <w:rsid w:val="00E04680"/>
    <w:rsid w:val="00E33DD5"/>
    <w:rsid w:val="00E40D41"/>
    <w:rsid w:val="00E45E47"/>
    <w:rsid w:val="00E5383C"/>
    <w:rsid w:val="00E54ADB"/>
    <w:rsid w:val="00E57DB1"/>
    <w:rsid w:val="00E60025"/>
    <w:rsid w:val="00E6035C"/>
    <w:rsid w:val="00E60487"/>
    <w:rsid w:val="00E606B9"/>
    <w:rsid w:val="00E6275C"/>
    <w:rsid w:val="00E67578"/>
    <w:rsid w:val="00E711C3"/>
    <w:rsid w:val="00E84D87"/>
    <w:rsid w:val="00E949CD"/>
    <w:rsid w:val="00E95328"/>
    <w:rsid w:val="00E96882"/>
    <w:rsid w:val="00E96CA0"/>
    <w:rsid w:val="00EA487F"/>
    <w:rsid w:val="00EA60E2"/>
    <w:rsid w:val="00EB7FAE"/>
    <w:rsid w:val="00EC1200"/>
    <w:rsid w:val="00EC3748"/>
    <w:rsid w:val="00EC4666"/>
    <w:rsid w:val="00EC67A4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4FB7"/>
    <w:rsid w:val="00F05CF7"/>
    <w:rsid w:val="00F17EC4"/>
    <w:rsid w:val="00F25D3D"/>
    <w:rsid w:val="00F3280F"/>
    <w:rsid w:val="00F337E1"/>
    <w:rsid w:val="00F47A74"/>
    <w:rsid w:val="00F57C51"/>
    <w:rsid w:val="00F72CE0"/>
    <w:rsid w:val="00F731A8"/>
    <w:rsid w:val="00F8288E"/>
    <w:rsid w:val="00F9087E"/>
    <w:rsid w:val="00F92944"/>
    <w:rsid w:val="00F948B9"/>
    <w:rsid w:val="00F975FE"/>
    <w:rsid w:val="00FA1EE0"/>
    <w:rsid w:val="00FA2237"/>
    <w:rsid w:val="00FB1731"/>
    <w:rsid w:val="00FB1E9E"/>
    <w:rsid w:val="00FB6244"/>
    <w:rsid w:val="00FC6F53"/>
    <w:rsid w:val="00FD6110"/>
    <w:rsid w:val="00FE03DC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ind w:firstLine="709"/>
      <w:jc w:val="both"/>
    </w:pPr>
    <w:rPr>
      <w:rFonts w:ascii="Times New Roman" w:hAnsi="Times New Roman"/>
      <w:sz w:val="28"/>
      <w:szCs w:val="28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3B7A81"/>
    <w:pPr>
      <w:keepNext/>
      <w:keepLines/>
      <w:spacing w:before="240"/>
      <w:outlineLvl w:val="0"/>
    </w:pPr>
    <w:rPr>
      <w:rFonts w:ascii="Calibri Light" w:eastAsia="Times New Roman" w:hAnsi="Calibri Light" w:cs="Calibri Light"/>
      <w:color w:val="2E74B5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397C11"/>
    <w:pPr>
      <w:keepNext/>
      <w:keepLines/>
      <w:spacing w:before="200"/>
      <w:outlineLvl w:val="1"/>
    </w:pPr>
    <w:rPr>
      <w:rFonts w:ascii="Calibri Light" w:eastAsia="Times New Roman" w:hAnsi="Calibri Light" w:cs="Calibri Light"/>
      <w:b/>
      <w:bCs/>
      <w:color w:val="5B9BD5"/>
      <w:sz w:val="26"/>
      <w:szCs w:val="26"/>
    </w:rPr>
  </w:style>
  <w:style w:type="paragraph" w:styleId="5">
    <w:name w:val="heading 5"/>
    <w:basedOn w:val="a"/>
    <w:next w:val="a"/>
    <w:link w:val="50"/>
    <w:uiPriority w:val="99"/>
    <w:qFormat/>
    <w:rsid w:val="00674287"/>
    <w:pPr>
      <w:keepNext/>
      <w:keepLines/>
      <w:spacing w:before="200"/>
      <w:outlineLvl w:val="4"/>
    </w:pPr>
    <w:rPr>
      <w:rFonts w:ascii="Calibri Light" w:eastAsia="Times New Roman" w:hAnsi="Calibri Light" w:cs="Calibri Light"/>
      <w:color w:val="1F4D7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3B7A81"/>
    <w:rPr>
      <w:rFonts w:ascii="Calibri Light" w:hAnsi="Calibri Light" w:cs="Calibri Light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397C11"/>
    <w:rPr>
      <w:rFonts w:ascii="Calibri Light" w:hAnsi="Calibri Light" w:cs="Calibri Light"/>
      <w:b/>
      <w:bCs/>
      <w:color w:val="5B9BD5"/>
      <w:sz w:val="26"/>
      <w:szCs w:val="26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674287"/>
    <w:rPr>
      <w:rFonts w:ascii="Calibri Light" w:hAnsi="Calibri Light" w:cs="Calibri Light"/>
      <w:color w:val="1F4D78"/>
    </w:rPr>
  </w:style>
  <w:style w:type="paragraph" w:styleId="a3">
    <w:name w:val="annotation text"/>
    <w:basedOn w:val="a"/>
    <w:link w:val="a4"/>
    <w:uiPriority w:val="99"/>
    <w:semiHidden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locked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</w:pPr>
    <w:rPr>
      <w:rFonts w:eastAsia="Times New Roman" w:cs="Calibri"/>
    </w:rPr>
  </w:style>
  <w:style w:type="paragraph" w:customStyle="1" w:styleId="ConsPlusTitle">
    <w:name w:val="ConsPlusTitle"/>
    <w:uiPriority w:val="99"/>
    <w:rsid w:val="003B7A81"/>
    <w:pPr>
      <w:widowControl w:val="0"/>
      <w:autoSpaceDE w:val="0"/>
      <w:autoSpaceDN w:val="0"/>
    </w:pPr>
    <w:rPr>
      <w:rFonts w:eastAsia="Times New Roman" w:cs="Calibri"/>
      <w:b/>
      <w:bCs/>
    </w:rPr>
  </w:style>
  <w:style w:type="paragraph" w:customStyle="1" w:styleId="ConsPlusNonformat">
    <w:name w:val="ConsPlusNonformat"/>
    <w:uiPriority w:val="99"/>
    <w:rsid w:val="003B7A81"/>
    <w:pPr>
      <w:widowControl w:val="0"/>
      <w:autoSpaceDE w:val="0"/>
      <w:autoSpaceDN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a5">
    <w:name w:val="РЕГЛ"/>
    <w:basedOn w:val="1"/>
    <w:autoRedefine/>
    <w:uiPriority w:val="99"/>
    <w:rsid w:val="003B7A81"/>
    <w:pPr>
      <w:spacing w:before="0"/>
      <w:jc w:val="center"/>
    </w:pPr>
    <w:rPr>
      <w:rFonts w:ascii="Times New Roman" w:hAnsi="Times New Roman" w:cs="Times New Roman"/>
      <w:b/>
      <w:bCs/>
      <w:color w:val="000000"/>
      <w:sz w:val="28"/>
      <w:szCs w:val="28"/>
    </w:rPr>
  </w:style>
  <w:style w:type="character" w:styleId="a6">
    <w:name w:val="footnote reference"/>
    <w:basedOn w:val="a0"/>
    <w:uiPriority w:val="99"/>
    <w:semiHidden/>
    <w:rsid w:val="003B7A81"/>
    <w:rPr>
      <w:vertAlign w:val="superscript"/>
    </w:rPr>
  </w:style>
  <w:style w:type="paragraph" w:styleId="a7">
    <w:name w:val="Balloon Text"/>
    <w:basedOn w:val="a"/>
    <w:link w:val="a8"/>
    <w:uiPriority w:val="99"/>
    <w:semiHidden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locked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locked/>
    <w:rsid w:val="00B01ED0"/>
  </w:style>
  <w:style w:type="paragraph" w:styleId="ad">
    <w:name w:val="footer"/>
    <w:basedOn w:val="a"/>
    <w:link w:val="ae"/>
    <w:uiPriority w:val="99"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locked/>
    <w:rsid w:val="00B01ED0"/>
  </w:style>
  <w:style w:type="paragraph" w:styleId="af">
    <w:name w:val="Body Text"/>
    <w:basedOn w:val="a"/>
    <w:link w:val="af0"/>
    <w:uiPriority w:val="99"/>
    <w:rsid w:val="00E45E47"/>
    <w:pPr>
      <w:ind w:firstLine="0"/>
    </w:pPr>
    <w:rPr>
      <w:rFonts w:eastAsia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locked/>
    <w:rsid w:val="00E45E47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uiPriority w:val="99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Arial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91065C"/>
    <w:rPr>
      <w:rFonts w:ascii="Times New Roman" w:hAnsi="Times New Roman" w:cs="Times New Roman"/>
      <w:sz w:val="28"/>
      <w:szCs w:val="28"/>
    </w:rPr>
  </w:style>
  <w:style w:type="paragraph" w:styleId="af2">
    <w:name w:val="List Paragraph"/>
    <w:basedOn w:val="a"/>
    <w:link w:val="af3"/>
    <w:uiPriority w:val="99"/>
    <w:qFormat/>
    <w:rsid w:val="00A506D5"/>
    <w:pPr>
      <w:spacing w:after="160" w:line="259" w:lineRule="auto"/>
      <w:ind w:left="720" w:firstLine="0"/>
      <w:jc w:val="left"/>
    </w:pPr>
    <w:rPr>
      <w:rFonts w:ascii="Calibri" w:hAnsi="Calibri" w:cs="Calibri"/>
      <w:sz w:val="20"/>
      <w:szCs w:val="20"/>
      <w:lang w:eastAsia="ru-RU"/>
    </w:rPr>
  </w:style>
  <w:style w:type="paragraph" w:styleId="3">
    <w:name w:val="Body Text Indent 3"/>
    <w:basedOn w:val="a"/>
    <w:link w:val="30"/>
    <w:uiPriority w:val="99"/>
    <w:rsid w:val="00662DD6"/>
    <w:pPr>
      <w:spacing w:after="120"/>
      <w:ind w:left="283" w:firstLine="0"/>
      <w:jc w:val="left"/>
    </w:pPr>
    <w:rPr>
      <w:rFonts w:eastAsia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locked/>
    <w:rsid w:val="00662DD6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uiPriority w:val="99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99"/>
    <w:locked/>
    <w:rsid w:val="00622B54"/>
    <w:rPr>
      <w:rFonts w:ascii="Calibri" w:hAnsi="Calibri" w:cs="Calibri"/>
    </w:rPr>
  </w:style>
  <w:style w:type="character" w:customStyle="1" w:styleId="af5">
    <w:name w:val="Без интервала Знак"/>
    <w:link w:val="af6"/>
    <w:uiPriority w:val="99"/>
    <w:locked/>
    <w:rsid w:val="00592C8D"/>
    <w:rPr>
      <w:rFonts w:eastAsia="Times New Roman"/>
      <w:sz w:val="22"/>
      <w:szCs w:val="22"/>
      <w:lang w:val="en-US" w:eastAsia="en-US"/>
    </w:rPr>
  </w:style>
  <w:style w:type="paragraph" w:styleId="af6">
    <w:name w:val="No Spacing"/>
    <w:link w:val="af5"/>
    <w:uiPriority w:val="99"/>
    <w:qFormat/>
    <w:rsid w:val="00592C8D"/>
    <w:rPr>
      <w:rFonts w:eastAsia="Times New Roman" w:cs="Calibri"/>
      <w:lang w:val="en-US" w:eastAsia="en-US"/>
    </w:rPr>
  </w:style>
  <w:style w:type="character" w:styleId="af7">
    <w:name w:val="Hyperlink"/>
    <w:basedOn w:val="a0"/>
    <w:uiPriority w:val="99"/>
    <w:semiHidden/>
    <w:rsid w:val="0015548D"/>
    <w:rPr>
      <w:color w:val="auto"/>
      <w:u w:val="single"/>
    </w:rPr>
  </w:style>
  <w:style w:type="paragraph" w:styleId="af8">
    <w:name w:val="Normal (Web)"/>
    <w:basedOn w:val="a"/>
    <w:uiPriority w:val="99"/>
    <w:rsid w:val="00C7779B"/>
    <w:pPr>
      <w:spacing w:before="100" w:beforeAutospacing="1" w:after="100" w:afterAutospacing="1"/>
      <w:ind w:firstLine="0"/>
      <w:jc w:val="left"/>
    </w:pPr>
    <w:rPr>
      <w:rFonts w:ascii="Arial Unicode MS" w:eastAsia="Arial Unicode MS" w:hAnsi="Arial Unicode MS" w:cs="Arial Unicode MS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unhideWhenUsed/>
    <w:rsid w:val="00376C5A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376C5A"/>
    <w:rPr>
      <w:rFonts w:ascii="Times New Roman" w:hAnsi="Times New Roman"/>
      <w:sz w:val="28"/>
      <w:szCs w:val="28"/>
      <w:lang w:eastAsia="en-US"/>
    </w:rPr>
  </w:style>
  <w:style w:type="paragraph" w:customStyle="1" w:styleId="af9">
    <w:name w:val="Знак Знак Знак Знак"/>
    <w:basedOn w:val="a"/>
    <w:autoRedefine/>
    <w:rsid w:val="00D51375"/>
    <w:pPr>
      <w:spacing w:after="160" w:line="240" w:lineRule="exact"/>
      <w:ind w:firstLine="0"/>
      <w:jc w:val="left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71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5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81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5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2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2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66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2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6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438FC2016431C8474C4CDFB880D7C7EA1B7E3383A0D908A8D06C71D1625AlBL" TargetMode="External"/><Relationship Id="rId18" Type="http://schemas.openxmlformats.org/officeDocument/2006/relationships/hyperlink" Target="consultantplus://offline/ref=20E6D2644BA7DF46386ACF00C25CCDA8074C1E6BA39C3ECB02F626D41FB9xAH" TargetMode="External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0962D4DA2E165807532AA6A702FE27833A482E67C9A379ED4DDB9CA55C69257E212D7BEAD97BDEBBA2t0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438FC2016431C8474C4CDFB880D7C7EA1B7E3180ABDF08A8D06C71D1625AlBL" TargetMode="External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20E6D2644BA7DF46386ACF00C25CCDA807451D6EAE9D3ECB02F626D41FB9xAH" TargetMode="External"/><Relationship Id="rId20" Type="http://schemas.openxmlformats.org/officeDocument/2006/relationships/hyperlink" Target="consultantplus://offline/ref=20E6D2644BA7DF46386ACF00C25CCDA8044D1E6BAF9D3ECB02F626D41FB9xAH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59B0D152012413112CEAB73EB68A2D534596755560522DE08AC0D62C8EI4l3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438FC2016431C8474C4CDFB880D7C7EA1B7E3383AFDD08A8D06C71D1625AlBL" TargetMode="External"/><Relationship Id="rId23" Type="http://schemas.openxmlformats.org/officeDocument/2006/relationships/hyperlink" Target="consultantplus://offline/ref=0962D4DA2E165807532AA6A702FE27833A482E67C9A379ED4DDB9CA55C69257E212D7BEAD97BDEBBA2t0N" TargetMode="Externa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20E6D2644BA7DF46386ACF00C25CCDA807451A69AF9A3ECB02F626D41FB9xAH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438FC2016431C8474C4CDFB880D7C7EA1B763183ABD208A8D06C71D1625AlBL" TargetMode="External"/><Relationship Id="rId22" Type="http://schemas.openxmlformats.org/officeDocument/2006/relationships/hyperlink" Target="consultantplus://offline/ref=59B0D152012413112CEAB73EB68A2D534596755560522DE08AC0D62C8EI4l3I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AE6C95-6011-44EA-B767-71FCBB82C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4499</Words>
  <Characters>25649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/>
  <LinksUpToDate>false</LinksUpToDate>
  <CharactersWithSpaces>30088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Ярославкин Ярослав Михайлович</dc:creator>
  <cp:lastModifiedBy>Оганесян Ирина Владимировна</cp:lastModifiedBy>
  <cp:revision>15</cp:revision>
  <cp:lastPrinted>2020-11-03T10:48:00Z</cp:lastPrinted>
  <dcterms:created xsi:type="dcterms:W3CDTF">2020-10-23T13:25:00Z</dcterms:created>
  <dcterms:modified xsi:type="dcterms:W3CDTF">2020-11-03T10:48:00Z</dcterms:modified>
</cp:coreProperties>
</file>